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6E" w:rsidRPr="00CE44A3" w:rsidRDefault="00BE6858" w:rsidP="00415ADB">
      <w:pPr>
        <w:snapToGrid w:val="0"/>
        <w:spacing w:line="480" w:lineRule="exact"/>
        <w:ind w:left="1081" w:hangingChars="300" w:hanging="1081"/>
        <w:jc w:val="center"/>
        <w:rPr>
          <w:rFonts w:eastAsiaTheme="minorEastAsia"/>
          <w:b/>
          <w:kern w:val="0"/>
          <w:sz w:val="32"/>
        </w:rPr>
      </w:pPr>
      <w:r>
        <w:rPr>
          <w:rFonts w:eastAsiaTheme="minorEastAsia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0</wp:posOffset>
            </wp:positionV>
            <wp:extent cx="5238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ADB" w:rsidRPr="00CE44A3">
        <w:rPr>
          <w:rFonts w:eastAsiaTheme="minorEastAsia"/>
          <w:b/>
          <w:sz w:val="36"/>
        </w:rPr>
        <w:t>財團法人先鋒品質管制學術研究基金</w:t>
      </w:r>
      <w:r w:rsidR="0013476E" w:rsidRPr="00CE44A3">
        <w:rPr>
          <w:rFonts w:eastAsiaTheme="minorEastAsia"/>
          <w:b/>
          <w:sz w:val="36"/>
        </w:rPr>
        <w:t>會</w:t>
      </w:r>
      <w:r w:rsidR="00DB74BE">
        <w:rPr>
          <w:rFonts w:eastAsiaTheme="minorEastAsia" w:hint="eastAsia"/>
          <w:b/>
          <w:sz w:val="36"/>
        </w:rPr>
        <w:t>【</w:t>
      </w:r>
      <w:r w:rsidR="001C0CBA" w:rsidRPr="00CE44A3">
        <w:rPr>
          <w:rFonts w:eastAsiaTheme="minorEastAsia"/>
          <w:b/>
          <w:sz w:val="36"/>
        </w:rPr>
        <w:t>2015</w:t>
      </w:r>
      <w:r w:rsidR="0013476E" w:rsidRPr="00CE44A3">
        <w:rPr>
          <w:rFonts w:eastAsiaTheme="minorEastAsia"/>
          <w:b/>
          <w:sz w:val="36"/>
        </w:rPr>
        <w:t>年全國品管圈推廣作法及相關辦法</w:t>
      </w:r>
      <w:r w:rsidR="00415ADB" w:rsidRPr="00CE44A3">
        <w:rPr>
          <w:rFonts w:eastAsiaTheme="minorEastAsia"/>
          <w:b/>
          <w:sz w:val="36"/>
        </w:rPr>
        <w:t>說明</w:t>
      </w:r>
      <w:r w:rsidR="00DB74BE">
        <w:rPr>
          <w:rFonts w:eastAsiaTheme="minorEastAsia" w:hint="eastAsia"/>
          <w:b/>
          <w:sz w:val="36"/>
        </w:rPr>
        <w:t>】</w:t>
      </w:r>
    </w:p>
    <w:p w:rsidR="00415ADB" w:rsidRPr="00CE44A3" w:rsidRDefault="00415ADB" w:rsidP="005E4562">
      <w:pPr>
        <w:snapToGrid w:val="0"/>
        <w:spacing w:line="480" w:lineRule="exact"/>
        <w:rPr>
          <w:rFonts w:eastAsiaTheme="minorEastAsia"/>
          <w:sz w:val="32"/>
        </w:rPr>
      </w:pPr>
    </w:p>
    <w:p w:rsidR="0013476E" w:rsidRPr="00D51F27" w:rsidRDefault="0013476E" w:rsidP="00D51F27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ind w:hangingChars="300"/>
        <w:jc w:val="both"/>
        <w:rPr>
          <w:rFonts w:eastAsiaTheme="minorEastAsia"/>
          <w:kern w:val="0"/>
        </w:rPr>
      </w:pPr>
      <w:r w:rsidRPr="00D51F27">
        <w:rPr>
          <w:rFonts w:eastAsiaTheme="minorEastAsia"/>
          <w:kern w:val="0"/>
        </w:rPr>
        <w:t>貴機構</w:t>
      </w:r>
      <w:r w:rsidR="00D51F27" w:rsidRPr="00D51F27">
        <w:rPr>
          <w:rFonts w:eastAsiaTheme="minorEastAsia" w:hint="eastAsia"/>
          <w:kern w:val="0"/>
        </w:rPr>
        <w:t>長期以來</w:t>
      </w:r>
      <w:r w:rsidR="00D51F27" w:rsidRPr="00D51F27">
        <w:rPr>
          <w:rFonts w:eastAsiaTheme="minorEastAsia"/>
          <w:kern w:val="0"/>
        </w:rPr>
        <w:t>對本基金會之大力支持與</w:t>
      </w:r>
      <w:r w:rsidR="00D51F27" w:rsidRPr="00D51F27">
        <w:rPr>
          <w:rFonts w:eastAsiaTheme="minorEastAsia" w:hint="eastAsia"/>
          <w:kern w:val="0"/>
        </w:rPr>
        <w:t>肯定</w:t>
      </w:r>
      <w:r w:rsidRPr="00D51F27">
        <w:rPr>
          <w:rFonts w:eastAsiaTheme="minorEastAsia"/>
          <w:kern w:val="0"/>
        </w:rPr>
        <w:t>，特致謝忱。</w:t>
      </w:r>
    </w:p>
    <w:p w:rsidR="0013476E" w:rsidRPr="00D51F27" w:rsidRDefault="0013476E" w:rsidP="00D51F27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ind w:hangingChars="300"/>
        <w:jc w:val="both"/>
        <w:rPr>
          <w:rFonts w:eastAsiaTheme="minorEastAsia"/>
          <w:kern w:val="0"/>
        </w:rPr>
      </w:pPr>
      <w:r w:rsidRPr="00D51F27">
        <w:rPr>
          <w:rFonts w:eastAsiaTheme="minorEastAsia"/>
          <w:kern w:val="0"/>
        </w:rPr>
        <w:t>本基金會四十年來對全國各企業、醫院品管圈活動之推廣及輔導不遺餘力，目前</w:t>
      </w:r>
      <w:r w:rsidR="001C0CBA" w:rsidRPr="00D51F27">
        <w:rPr>
          <w:rFonts w:eastAsiaTheme="minorEastAsia"/>
          <w:kern w:val="0"/>
        </w:rPr>
        <w:t>熱心實施品管圈活動之企業及醫院有愈來愈多的趨勢，且效果顯著</w:t>
      </w:r>
      <w:r w:rsidRPr="00D51F27">
        <w:rPr>
          <w:rFonts w:eastAsiaTheme="minorEastAsia"/>
          <w:kern w:val="0"/>
        </w:rPr>
        <w:t>。</w:t>
      </w:r>
    </w:p>
    <w:p w:rsidR="0013476E" w:rsidRPr="00D51F27" w:rsidRDefault="0013476E" w:rsidP="00D51F27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ind w:hangingChars="300"/>
        <w:jc w:val="both"/>
        <w:rPr>
          <w:rFonts w:eastAsiaTheme="minorEastAsia"/>
          <w:kern w:val="0"/>
        </w:rPr>
      </w:pPr>
      <w:r w:rsidRPr="00D51F27">
        <w:rPr>
          <w:rFonts w:eastAsiaTheme="minorEastAsia"/>
          <w:kern w:val="0"/>
        </w:rPr>
        <w:t>本基金會於</w:t>
      </w:r>
      <w:r w:rsidRPr="00D51F27">
        <w:rPr>
          <w:rFonts w:eastAsiaTheme="minorEastAsia"/>
          <w:kern w:val="0"/>
        </w:rPr>
        <w:t xml:space="preserve"> 2013 </w:t>
      </w:r>
      <w:r w:rsidRPr="00D51F27">
        <w:rPr>
          <w:rFonts w:eastAsiaTheme="minorEastAsia"/>
          <w:kern w:val="0"/>
        </w:rPr>
        <w:t>年</w:t>
      </w:r>
      <w:r w:rsidRPr="00D51F27">
        <w:rPr>
          <w:rFonts w:eastAsiaTheme="minorEastAsia"/>
          <w:kern w:val="0"/>
        </w:rPr>
        <w:t xml:space="preserve"> 10 </w:t>
      </w:r>
      <w:r w:rsidRPr="00D51F27">
        <w:rPr>
          <w:rFonts w:eastAsiaTheme="minorEastAsia"/>
          <w:kern w:val="0"/>
        </w:rPr>
        <w:t>月</w:t>
      </w:r>
      <w:r w:rsidRPr="00D51F27">
        <w:rPr>
          <w:rFonts w:eastAsiaTheme="minorEastAsia"/>
          <w:kern w:val="0"/>
        </w:rPr>
        <w:t xml:space="preserve"> 22 </w:t>
      </w:r>
      <w:r w:rsidRPr="00D51F27">
        <w:rPr>
          <w:rFonts w:eastAsiaTheme="minorEastAsia"/>
          <w:kern w:val="0"/>
        </w:rPr>
        <w:t>至</w:t>
      </w:r>
      <w:r w:rsidRPr="00D51F27">
        <w:rPr>
          <w:rFonts w:eastAsiaTheme="minorEastAsia"/>
          <w:kern w:val="0"/>
        </w:rPr>
        <w:t xml:space="preserve"> 25 </w:t>
      </w:r>
      <w:r w:rsidRPr="00D51F27">
        <w:rPr>
          <w:rFonts w:eastAsiaTheme="minorEastAsia"/>
          <w:kern w:val="0"/>
        </w:rPr>
        <w:t>日，假台北國際會議中心舉辦</w:t>
      </w:r>
      <w:r w:rsidRPr="00D51F27">
        <w:rPr>
          <w:rFonts w:eastAsiaTheme="minorEastAsia"/>
          <w:kern w:val="0"/>
        </w:rPr>
        <w:t>2013</w:t>
      </w:r>
      <w:r w:rsidRPr="00D51F27">
        <w:rPr>
          <w:rFonts w:eastAsiaTheme="minorEastAsia"/>
          <w:kern w:val="0"/>
        </w:rPr>
        <w:t>年國際品管圈大會</w:t>
      </w:r>
      <w:r w:rsidRPr="00D51F27">
        <w:rPr>
          <w:rFonts w:eastAsiaTheme="minorEastAsia"/>
          <w:kern w:val="0"/>
        </w:rPr>
        <w:t>(ICQCC 2013 TAIPEI)</w:t>
      </w:r>
      <w:r w:rsidRPr="00D51F27">
        <w:rPr>
          <w:rFonts w:eastAsiaTheme="minorEastAsia"/>
          <w:kern w:val="0"/>
        </w:rPr>
        <w:t>，承吳敦義副總統及洪秀柱副院長親臨致詞，與會國家多達</w:t>
      </w:r>
      <w:r w:rsidRPr="00D51F27">
        <w:rPr>
          <w:rFonts w:eastAsiaTheme="minorEastAsia"/>
          <w:kern w:val="0"/>
        </w:rPr>
        <w:t xml:space="preserve"> 13 </w:t>
      </w:r>
      <w:r w:rsidRPr="00D51F27">
        <w:rPr>
          <w:rFonts w:eastAsiaTheme="minorEastAsia"/>
          <w:kern w:val="0"/>
        </w:rPr>
        <w:t>個會員、國內外人數近</w:t>
      </w:r>
      <w:r w:rsidRPr="00D51F27">
        <w:rPr>
          <w:rFonts w:eastAsiaTheme="minorEastAsia"/>
          <w:kern w:val="0"/>
        </w:rPr>
        <w:t xml:space="preserve"> 2000 </w:t>
      </w:r>
      <w:r w:rsidRPr="00D51F27">
        <w:rPr>
          <w:rFonts w:eastAsiaTheme="minorEastAsia"/>
          <w:kern w:val="0"/>
        </w:rPr>
        <w:t>餘人參加，發表篇數更多達</w:t>
      </w:r>
      <w:r w:rsidRPr="00D51F27">
        <w:rPr>
          <w:rFonts w:eastAsiaTheme="minorEastAsia"/>
          <w:kern w:val="0"/>
        </w:rPr>
        <w:t xml:space="preserve"> 300 </w:t>
      </w:r>
      <w:r w:rsidRPr="00D51F27">
        <w:rPr>
          <w:rFonts w:eastAsiaTheme="minorEastAsia"/>
          <w:kern w:val="0"/>
        </w:rPr>
        <w:t>篇，屬</w:t>
      </w:r>
      <w:r w:rsidRPr="00D51F27">
        <w:rPr>
          <w:rFonts w:eastAsiaTheme="minorEastAsia"/>
          <w:kern w:val="0"/>
        </w:rPr>
        <w:t xml:space="preserve"> 38 </w:t>
      </w:r>
      <w:r w:rsidR="00D51F27" w:rsidRPr="00D51F27">
        <w:rPr>
          <w:rFonts w:eastAsiaTheme="minorEastAsia" w:hint="eastAsia"/>
          <w:kern w:val="0"/>
        </w:rPr>
        <w:t>年</w:t>
      </w:r>
      <w:r w:rsidRPr="00D51F27">
        <w:rPr>
          <w:rFonts w:eastAsiaTheme="minorEastAsia"/>
          <w:kern w:val="0"/>
        </w:rPr>
        <w:t>以來最成功之一次，代表台灣發表之企業、醫院品管圈共</w:t>
      </w:r>
      <w:r w:rsidRPr="00D51F27">
        <w:rPr>
          <w:rFonts w:eastAsiaTheme="minorEastAsia"/>
          <w:kern w:val="0"/>
        </w:rPr>
        <w:t xml:space="preserve"> 18 </w:t>
      </w:r>
      <w:r w:rsidRPr="00D51F27">
        <w:rPr>
          <w:rFonts w:eastAsiaTheme="minorEastAsia"/>
          <w:kern w:val="0"/>
        </w:rPr>
        <w:t>篇，表現優異，普受國內外人士一致好評，感謝大家的支持及參與。</w:t>
      </w:r>
    </w:p>
    <w:p w:rsidR="005E4562" w:rsidRPr="00D51F27" w:rsidRDefault="0013476E" w:rsidP="00D51F27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ind w:hangingChars="300"/>
        <w:jc w:val="both"/>
        <w:rPr>
          <w:rFonts w:eastAsiaTheme="minorEastAsia"/>
          <w:kern w:val="0"/>
        </w:rPr>
      </w:pPr>
      <w:r w:rsidRPr="00D51F27">
        <w:rPr>
          <w:rFonts w:eastAsiaTheme="minorEastAsia"/>
          <w:kern w:val="0"/>
        </w:rPr>
        <w:t>感謝　貴機構有意瞭解本基金會主辦之全國品管圈大會、全國金銀獎品管圈大會，國際品管圈大會以及本基金會主辦之品管圈相關活動</w:t>
      </w:r>
      <w:r w:rsidR="001C0CBA" w:rsidRPr="00D51F27">
        <w:rPr>
          <w:rFonts w:eastAsiaTheme="minorEastAsia"/>
          <w:kern w:val="0"/>
        </w:rPr>
        <w:t>作如下之介紹</w:t>
      </w:r>
      <w:r w:rsidRPr="00D51F27">
        <w:rPr>
          <w:rFonts w:eastAsiaTheme="minorEastAsia"/>
          <w:kern w:val="0"/>
        </w:rPr>
        <w:t>，歡迎踴躍參與，相信對　貴機構品管圈之實施必有莫大助益。</w:t>
      </w:r>
    </w:p>
    <w:p w:rsidR="0013476E" w:rsidRPr="00D51F27" w:rsidRDefault="0013476E" w:rsidP="00D51F27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afterLines="50" w:after="180" w:line="500" w:lineRule="exact"/>
        <w:jc w:val="both"/>
        <w:rPr>
          <w:rFonts w:eastAsiaTheme="minorEastAsia"/>
          <w:kern w:val="0"/>
        </w:rPr>
      </w:pPr>
      <w:r w:rsidRPr="00D51F27">
        <w:rPr>
          <w:rFonts w:eastAsiaTheme="minorEastAsia"/>
          <w:kern w:val="0"/>
        </w:rPr>
        <w:t>本基金會將於</w:t>
      </w:r>
      <w:r w:rsidRPr="00D51F27">
        <w:rPr>
          <w:rFonts w:eastAsiaTheme="minorEastAsia"/>
          <w:kern w:val="0"/>
        </w:rPr>
        <w:t xml:space="preserve"> 2015 </w:t>
      </w:r>
      <w:r w:rsidRPr="00D51F27">
        <w:rPr>
          <w:rFonts w:eastAsiaTheme="minorEastAsia"/>
          <w:kern w:val="0"/>
        </w:rPr>
        <w:t>年舉辦下列各項品管圈發表大會：</w:t>
      </w:r>
    </w:p>
    <w:tbl>
      <w:tblPr>
        <w:tblW w:w="145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2268"/>
        <w:gridCol w:w="2126"/>
        <w:gridCol w:w="3799"/>
      </w:tblGrid>
      <w:tr w:rsidR="0013476E" w:rsidRPr="00D51F27" w:rsidTr="00CE44A3">
        <w:trPr>
          <w:trHeight w:val="704"/>
          <w:jc w:val="right"/>
        </w:trPr>
        <w:tc>
          <w:tcPr>
            <w:tcW w:w="562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項次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名稱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舉辦日期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地點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備註</w:t>
            </w:r>
          </w:p>
        </w:tc>
      </w:tr>
      <w:tr w:rsidR="0013476E" w:rsidRPr="00D51F27" w:rsidTr="00CE44A3">
        <w:trPr>
          <w:trHeight w:val="1198"/>
          <w:jc w:val="right"/>
        </w:trPr>
        <w:tc>
          <w:tcPr>
            <w:tcW w:w="562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1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第</w:t>
            </w:r>
            <w:r w:rsidRPr="00D51F27">
              <w:rPr>
                <w:rFonts w:eastAsiaTheme="minorEastAsia"/>
                <w:kern w:val="0"/>
              </w:rPr>
              <w:t xml:space="preserve"> 197 </w:t>
            </w:r>
            <w:r w:rsidRPr="00D51F27">
              <w:rPr>
                <w:rFonts w:eastAsiaTheme="minorEastAsia"/>
                <w:kern w:val="0"/>
              </w:rPr>
              <w:t>屆全國品管圈大會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2015</w:t>
            </w:r>
            <w:r w:rsidRPr="00D51F27">
              <w:rPr>
                <w:rFonts w:eastAsiaTheme="minorEastAsia"/>
                <w:kern w:val="0"/>
              </w:rPr>
              <w:t>年</w:t>
            </w:r>
            <w:r w:rsidRPr="00D51F27">
              <w:rPr>
                <w:rFonts w:eastAsiaTheme="minorEastAsia"/>
                <w:kern w:val="0"/>
              </w:rPr>
              <w:t>3</w:t>
            </w:r>
            <w:r w:rsidRPr="00D51F27">
              <w:rPr>
                <w:rFonts w:eastAsiaTheme="minorEastAsia"/>
                <w:kern w:val="0"/>
              </w:rPr>
              <w:t>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台北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13476E" w:rsidRPr="00817701" w:rsidRDefault="00F2221D" w:rsidP="00817701">
            <w:pPr>
              <w:pStyle w:val="ab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80" w:lineRule="exact"/>
              <w:ind w:leftChars="0"/>
              <w:rPr>
                <w:rFonts w:eastAsiaTheme="minorEastAsia"/>
                <w:kern w:val="0"/>
              </w:rPr>
            </w:pPr>
            <w:r w:rsidRPr="00817701">
              <w:rPr>
                <w:rFonts w:eastAsiaTheme="minorEastAsia" w:hint="eastAsia"/>
                <w:kern w:val="0"/>
              </w:rPr>
              <w:t>2014</w:t>
            </w:r>
            <w:r w:rsidRPr="00817701">
              <w:rPr>
                <w:rFonts w:eastAsiaTheme="minorEastAsia" w:hint="eastAsia"/>
                <w:kern w:val="0"/>
              </w:rPr>
              <w:t>年</w:t>
            </w:r>
            <w:r w:rsidRPr="00817701">
              <w:rPr>
                <w:rFonts w:eastAsiaTheme="minorEastAsia" w:hint="eastAsia"/>
                <w:kern w:val="0"/>
              </w:rPr>
              <w:t>12</w:t>
            </w:r>
            <w:r w:rsidRPr="00817701">
              <w:rPr>
                <w:rFonts w:eastAsiaTheme="minorEastAsia" w:hint="eastAsia"/>
                <w:kern w:val="0"/>
              </w:rPr>
              <w:t>月起受理報名</w:t>
            </w:r>
          </w:p>
          <w:p w:rsidR="00817701" w:rsidRPr="00817701" w:rsidRDefault="00817701" w:rsidP="00817701">
            <w:pPr>
              <w:pStyle w:val="ab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80" w:lineRule="exact"/>
              <w:ind w:leftChars="0"/>
              <w:rPr>
                <w:rFonts w:eastAsiaTheme="minorEastAsia"/>
                <w:kern w:val="0"/>
              </w:rPr>
            </w:pPr>
            <w:r w:rsidRPr="00E562D0">
              <w:rPr>
                <w:rFonts w:eastAsiaTheme="minorEastAsia" w:hint="eastAsia"/>
                <w:color w:val="C00000"/>
                <w:kern w:val="0"/>
              </w:rPr>
              <w:t>費用有些微調整，請參閱附件辦法</w:t>
            </w:r>
          </w:p>
        </w:tc>
      </w:tr>
      <w:tr w:rsidR="0013476E" w:rsidRPr="00D51F27" w:rsidTr="00CE44A3">
        <w:trPr>
          <w:trHeight w:val="1130"/>
          <w:jc w:val="right"/>
        </w:trPr>
        <w:tc>
          <w:tcPr>
            <w:tcW w:w="562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2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第</w:t>
            </w:r>
            <w:r w:rsidRPr="00D51F27">
              <w:rPr>
                <w:rFonts w:eastAsiaTheme="minorEastAsia"/>
                <w:kern w:val="0"/>
              </w:rPr>
              <w:t xml:space="preserve"> 198 </w:t>
            </w:r>
            <w:r w:rsidRPr="00D51F27">
              <w:rPr>
                <w:rFonts w:eastAsiaTheme="minorEastAsia"/>
                <w:kern w:val="0"/>
              </w:rPr>
              <w:t>屆全國品管圈大會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2015</w:t>
            </w:r>
            <w:r w:rsidRPr="00D51F27">
              <w:rPr>
                <w:rFonts w:eastAsiaTheme="minorEastAsia"/>
                <w:kern w:val="0"/>
              </w:rPr>
              <w:t>年</w:t>
            </w:r>
            <w:r w:rsidRPr="00D51F27">
              <w:rPr>
                <w:rFonts w:eastAsiaTheme="minorEastAsia"/>
                <w:kern w:val="0"/>
              </w:rPr>
              <w:t>6</w:t>
            </w:r>
            <w:r w:rsidRPr="00D51F27">
              <w:rPr>
                <w:rFonts w:eastAsiaTheme="minorEastAsia"/>
                <w:kern w:val="0"/>
              </w:rPr>
              <w:t>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台北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13476E" w:rsidRPr="00817701" w:rsidRDefault="00F2221D" w:rsidP="00817701">
            <w:pPr>
              <w:pStyle w:val="ab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80" w:lineRule="exact"/>
              <w:ind w:leftChars="0"/>
              <w:rPr>
                <w:rFonts w:eastAsiaTheme="minorEastAsia"/>
                <w:kern w:val="0"/>
              </w:rPr>
            </w:pPr>
            <w:r w:rsidRPr="00817701">
              <w:rPr>
                <w:rFonts w:eastAsiaTheme="minorEastAsia" w:hint="eastAsia"/>
                <w:kern w:val="0"/>
              </w:rPr>
              <w:t>2015</w:t>
            </w:r>
            <w:r w:rsidRPr="00817701">
              <w:rPr>
                <w:rFonts w:eastAsiaTheme="minorEastAsia" w:hint="eastAsia"/>
                <w:kern w:val="0"/>
              </w:rPr>
              <w:t>年</w:t>
            </w:r>
            <w:r w:rsidRPr="00817701">
              <w:rPr>
                <w:rFonts w:eastAsiaTheme="minorEastAsia" w:hint="eastAsia"/>
                <w:kern w:val="0"/>
              </w:rPr>
              <w:t>4</w:t>
            </w:r>
            <w:r w:rsidRPr="00817701">
              <w:rPr>
                <w:rFonts w:eastAsiaTheme="minorEastAsia" w:hint="eastAsia"/>
                <w:kern w:val="0"/>
              </w:rPr>
              <w:t>月起受理報名</w:t>
            </w:r>
          </w:p>
          <w:p w:rsidR="00817701" w:rsidRPr="00817701" w:rsidRDefault="00817701" w:rsidP="00817701">
            <w:pPr>
              <w:pStyle w:val="ab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80" w:lineRule="exact"/>
              <w:ind w:leftChars="0"/>
              <w:rPr>
                <w:rFonts w:eastAsiaTheme="minorEastAsia"/>
                <w:kern w:val="0"/>
              </w:rPr>
            </w:pPr>
            <w:r w:rsidRPr="00E562D0">
              <w:rPr>
                <w:rFonts w:eastAsiaTheme="minorEastAsia" w:hint="eastAsia"/>
                <w:color w:val="C00000"/>
                <w:kern w:val="0"/>
              </w:rPr>
              <w:t>費用有些微調整，請參閱附件辦法</w:t>
            </w:r>
          </w:p>
        </w:tc>
      </w:tr>
      <w:tr w:rsidR="0013476E" w:rsidRPr="00D51F27" w:rsidTr="00CE44A3">
        <w:trPr>
          <w:trHeight w:val="1125"/>
          <w:jc w:val="right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lastRenderedPageBreak/>
              <w:t>3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第</w:t>
            </w:r>
            <w:r w:rsidRPr="00D51F27">
              <w:rPr>
                <w:rFonts w:eastAsiaTheme="minorEastAsia"/>
                <w:kern w:val="0"/>
              </w:rPr>
              <w:t xml:space="preserve"> 38 </w:t>
            </w:r>
            <w:r w:rsidRPr="00D51F27">
              <w:rPr>
                <w:rFonts w:eastAsiaTheme="minorEastAsia"/>
                <w:kern w:val="0"/>
              </w:rPr>
              <w:t>屆全國金銀獎品管圈選拔</w:t>
            </w:r>
            <w:r w:rsidRPr="00D51F27">
              <w:rPr>
                <w:rFonts w:eastAsiaTheme="minorEastAsia"/>
                <w:kern w:val="0"/>
              </w:rPr>
              <w:t xml:space="preserve"> (</w:t>
            </w:r>
            <w:r w:rsidRPr="00D51F27">
              <w:rPr>
                <w:rFonts w:eastAsiaTheme="minorEastAsia"/>
                <w:kern w:val="0"/>
              </w:rPr>
              <w:t>第</w:t>
            </w:r>
            <w:r w:rsidRPr="00D51F27">
              <w:rPr>
                <w:rFonts w:eastAsiaTheme="minorEastAsia"/>
                <w:kern w:val="0"/>
              </w:rPr>
              <w:t xml:space="preserve"> 38 </w:t>
            </w:r>
            <w:r w:rsidRPr="00D51F27">
              <w:rPr>
                <w:rFonts w:eastAsiaTheme="minorEastAsia"/>
                <w:kern w:val="0"/>
              </w:rPr>
              <w:t>屆全國金獎品管圈大會</w:t>
            </w:r>
            <w:r w:rsidRPr="00D51F27">
              <w:rPr>
                <w:rFonts w:eastAsiaTheme="minorEastAsia"/>
                <w:kern w:val="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書面審查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2015</w:t>
            </w:r>
            <w:r w:rsidRPr="00D51F27">
              <w:rPr>
                <w:rFonts w:eastAsiaTheme="minorEastAsia"/>
                <w:kern w:val="0"/>
              </w:rPr>
              <w:t>年</w:t>
            </w:r>
            <w:r w:rsidRPr="00D51F27">
              <w:rPr>
                <w:rFonts w:eastAsiaTheme="minorEastAsia"/>
                <w:kern w:val="0"/>
              </w:rPr>
              <w:t>8</w:t>
            </w:r>
            <w:r w:rsidRPr="00D51F27">
              <w:rPr>
                <w:rFonts w:eastAsiaTheme="minorEastAsia"/>
                <w:kern w:val="0"/>
              </w:rPr>
              <w:t>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476E" w:rsidRPr="00D51F27" w:rsidRDefault="001C0CBA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PQCRA</w:t>
            </w:r>
            <w:r w:rsidRPr="00D51F27">
              <w:rPr>
                <w:rFonts w:eastAsiaTheme="minorEastAsia"/>
                <w:kern w:val="0"/>
              </w:rPr>
              <w:t>會議室</w:t>
            </w:r>
          </w:p>
        </w:tc>
        <w:tc>
          <w:tcPr>
            <w:tcW w:w="3799" w:type="dxa"/>
            <w:vMerge w:val="restart"/>
            <w:shd w:val="clear" w:color="auto" w:fill="auto"/>
            <w:vAlign w:val="center"/>
          </w:tcPr>
          <w:p w:rsidR="00F2221D" w:rsidRPr="00F2221D" w:rsidRDefault="00F2221D" w:rsidP="00F2221D">
            <w:pPr>
              <w:pStyle w:val="ab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480" w:lineRule="exact"/>
              <w:ind w:leftChars="0"/>
              <w:rPr>
                <w:rFonts w:eastAsiaTheme="minorEastAsia"/>
                <w:kern w:val="0"/>
              </w:rPr>
            </w:pPr>
            <w:r w:rsidRPr="00F2221D">
              <w:rPr>
                <w:rFonts w:eastAsiaTheme="minorEastAsia" w:hint="eastAsia"/>
                <w:kern w:val="0"/>
              </w:rPr>
              <w:t>2015</w:t>
            </w:r>
            <w:r w:rsidRPr="00F2221D">
              <w:rPr>
                <w:rFonts w:eastAsiaTheme="minorEastAsia" w:hint="eastAsia"/>
                <w:kern w:val="0"/>
              </w:rPr>
              <w:t>年</w:t>
            </w:r>
            <w:r w:rsidRPr="00F2221D">
              <w:rPr>
                <w:rFonts w:eastAsiaTheme="minorEastAsia" w:hint="eastAsia"/>
                <w:kern w:val="0"/>
              </w:rPr>
              <w:t>7</w:t>
            </w:r>
            <w:r w:rsidRPr="00F2221D">
              <w:rPr>
                <w:rFonts w:eastAsiaTheme="minorEastAsia" w:hint="eastAsia"/>
                <w:kern w:val="0"/>
              </w:rPr>
              <w:t>月起受理報名</w:t>
            </w:r>
          </w:p>
          <w:p w:rsidR="0013476E" w:rsidRPr="00F2221D" w:rsidRDefault="001C0CBA" w:rsidP="00F2221D">
            <w:pPr>
              <w:pStyle w:val="ab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480" w:lineRule="exact"/>
              <w:ind w:leftChars="0"/>
              <w:rPr>
                <w:rFonts w:eastAsiaTheme="minorEastAsia"/>
                <w:kern w:val="0"/>
              </w:rPr>
            </w:pPr>
            <w:r w:rsidRPr="00F2221D">
              <w:rPr>
                <w:rFonts w:eastAsiaTheme="minorEastAsia"/>
                <w:kern w:val="0"/>
              </w:rPr>
              <w:t>榮獲第</w:t>
            </w:r>
            <w:r w:rsidRPr="00F2221D">
              <w:rPr>
                <w:rFonts w:eastAsiaTheme="minorEastAsia"/>
                <w:kern w:val="0"/>
              </w:rPr>
              <w:t xml:space="preserve"> 38 </w:t>
            </w:r>
            <w:r w:rsidRPr="00F2221D">
              <w:rPr>
                <w:rFonts w:eastAsiaTheme="minorEastAsia"/>
                <w:kern w:val="0"/>
              </w:rPr>
              <w:t>屆金獎或銀獎之品管圈，</w:t>
            </w:r>
            <w:r w:rsidR="00D51F27" w:rsidRPr="00F2221D">
              <w:rPr>
                <w:rFonts w:eastAsiaTheme="minorEastAsia" w:hint="eastAsia"/>
                <w:kern w:val="0"/>
              </w:rPr>
              <w:t>將組成中華民國代表團</w:t>
            </w:r>
            <w:r w:rsidRPr="00F2221D">
              <w:rPr>
                <w:rFonts w:eastAsiaTheme="minorEastAsia"/>
                <w:kern w:val="0"/>
              </w:rPr>
              <w:t>參加</w:t>
            </w:r>
            <w:r w:rsidRPr="00F2221D">
              <w:rPr>
                <w:rFonts w:eastAsiaTheme="minorEastAsia"/>
                <w:kern w:val="0"/>
              </w:rPr>
              <w:t xml:space="preserve"> 2016</w:t>
            </w:r>
            <w:r w:rsidRPr="00F2221D">
              <w:rPr>
                <w:rFonts w:eastAsiaTheme="minorEastAsia"/>
                <w:kern w:val="0"/>
              </w:rPr>
              <w:t>年國際品管圈大會（</w:t>
            </w:r>
            <w:r w:rsidRPr="00F2221D">
              <w:rPr>
                <w:rFonts w:eastAsiaTheme="minorEastAsia"/>
                <w:kern w:val="0"/>
              </w:rPr>
              <w:t xml:space="preserve">ICQCC-2016 </w:t>
            </w:r>
            <w:r w:rsidRPr="00F2221D">
              <w:rPr>
                <w:rFonts w:eastAsiaTheme="minorEastAsia"/>
                <w:kern w:val="0"/>
              </w:rPr>
              <w:t>泰國）發表。</w:t>
            </w:r>
            <w:r w:rsidR="00D51F27" w:rsidRPr="00F2221D">
              <w:rPr>
                <w:rFonts w:eastAsiaTheme="minorEastAsia"/>
                <w:kern w:val="0"/>
              </w:rPr>
              <w:t>本基金會將贊助來回機票每圈一張。</w:t>
            </w:r>
          </w:p>
        </w:tc>
      </w:tr>
      <w:tr w:rsidR="0013476E" w:rsidRPr="00D51F27" w:rsidTr="00CE44A3">
        <w:trPr>
          <w:trHeight w:val="1482"/>
          <w:jc w:val="right"/>
        </w:trPr>
        <w:tc>
          <w:tcPr>
            <w:tcW w:w="562" w:type="dxa"/>
            <w:vMerge/>
            <w:shd w:val="clear" w:color="auto" w:fill="auto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Theme="minorEastAsia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實地審查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2015</w:t>
            </w:r>
            <w:r w:rsidRPr="00D51F27">
              <w:rPr>
                <w:rFonts w:eastAsiaTheme="minorEastAsia"/>
                <w:kern w:val="0"/>
              </w:rPr>
              <w:t>年</w:t>
            </w:r>
            <w:r w:rsidRPr="00D51F27">
              <w:rPr>
                <w:rFonts w:eastAsiaTheme="minorEastAsia"/>
                <w:kern w:val="0"/>
              </w:rPr>
              <w:t>8</w:t>
            </w:r>
            <w:r w:rsidRPr="00D51F27">
              <w:rPr>
                <w:rFonts w:eastAsiaTheme="minorEastAsia"/>
                <w:kern w:val="0"/>
              </w:rPr>
              <w:t>月下旬至</w:t>
            </w:r>
            <w:r w:rsidRPr="00D51F27">
              <w:rPr>
                <w:rFonts w:eastAsiaTheme="minorEastAsia"/>
                <w:kern w:val="0"/>
              </w:rPr>
              <w:t>9</w:t>
            </w:r>
            <w:r w:rsidRPr="00D51F27">
              <w:rPr>
                <w:rFonts w:eastAsiaTheme="minorEastAsia"/>
                <w:kern w:val="0"/>
              </w:rPr>
              <w:t>月上旬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各參加機構內</w:t>
            </w:r>
          </w:p>
        </w:tc>
        <w:tc>
          <w:tcPr>
            <w:tcW w:w="3799" w:type="dxa"/>
            <w:vMerge/>
            <w:shd w:val="clear" w:color="auto" w:fill="auto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</w:p>
        </w:tc>
      </w:tr>
      <w:tr w:rsidR="0013476E" w:rsidRPr="00D51F27" w:rsidTr="00CE44A3">
        <w:trPr>
          <w:trHeight w:val="1097"/>
          <w:jc w:val="right"/>
        </w:trPr>
        <w:tc>
          <w:tcPr>
            <w:tcW w:w="562" w:type="dxa"/>
            <w:vMerge/>
            <w:shd w:val="clear" w:color="auto" w:fill="auto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Theme="minorEastAsia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發表大會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2015</w:t>
            </w:r>
            <w:r w:rsidRPr="00D51F27">
              <w:rPr>
                <w:rFonts w:eastAsiaTheme="minorEastAsia"/>
                <w:kern w:val="0"/>
              </w:rPr>
              <w:t>年</w:t>
            </w:r>
            <w:r w:rsidRPr="00D51F27">
              <w:rPr>
                <w:rFonts w:eastAsiaTheme="minorEastAsia"/>
                <w:kern w:val="0"/>
              </w:rPr>
              <w:t>11</w:t>
            </w:r>
            <w:r w:rsidRPr="00D51F27">
              <w:rPr>
                <w:rFonts w:eastAsiaTheme="minorEastAsia"/>
                <w:kern w:val="0"/>
              </w:rPr>
              <w:t>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台北</w:t>
            </w:r>
          </w:p>
        </w:tc>
        <w:tc>
          <w:tcPr>
            <w:tcW w:w="3799" w:type="dxa"/>
            <w:vMerge/>
            <w:shd w:val="clear" w:color="auto" w:fill="auto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</w:p>
        </w:tc>
      </w:tr>
      <w:tr w:rsidR="0013476E" w:rsidRPr="00D51F27" w:rsidTr="00D51F27">
        <w:trPr>
          <w:trHeight w:val="2497"/>
          <w:jc w:val="right"/>
        </w:trPr>
        <w:tc>
          <w:tcPr>
            <w:tcW w:w="562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4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 xml:space="preserve">2015 </w:t>
            </w:r>
            <w:r w:rsidRPr="00D51F27">
              <w:rPr>
                <w:rFonts w:eastAsiaTheme="minorEastAsia"/>
                <w:kern w:val="0"/>
              </w:rPr>
              <w:t>年國際品管圈大會</w:t>
            </w:r>
          </w:p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（</w:t>
            </w:r>
            <w:r w:rsidRPr="00D51F27">
              <w:rPr>
                <w:rFonts w:eastAsiaTheme="minorEastAsia"/>
                <w:kern w:val="0"/>
              </w:rPr>
              <w:t>ICQCC 2015</w:t>
            </w:r>
            <w:r w:rsidR="001C0CBA" w:rsidRPr="00D51F27">
              <w:rPr>
                <w:rFonts w:eastAsiaTheme="minorEastAsia"/>
                <w:kern w:val="0"/>
              </w:rPr>
              <w:t xml:space="preserve"> Korea</w:t>
            </w:r>
            <w:r w:rsidRPr="00D51F27">
              <w:rPr>
                <w:rFonts w:eastAsiaTheme="minorEastAsia"/>
                <w:kern w:val="0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2015</w:t>
            </w:r>
            <w:r w:rsidRPr="00D51F27">
              <w:rPr>
                <w:rFonts w:eastAsiaTheme="minorEastAsia"/>
                <w:kern w:val="0"/>
              </w:rPr>
              <w:t>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476E" w:rsidRPr="00D51F27" w:rsidRDefault="0013476E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韓國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13476E" w:rsidRPr="00D51F27" w:rsidRDefault="001C0CBA" w:rsidP="00F2221D">
            <w:pPr>
              <w:widowControl/>
              <w:autoSpaceDE w:val="0"/>
              <w:autoSpaceDN w:val="0"/>
              <w:adjustRightInd w:val="0"/>
              <w:snapToGrid w:val="0"/>
              <w:spacing w:line="480" w:lineRule="exact"/>
              <w:rPr>
                <w:rFonts w:eastAsiaTheme="minorEastAsia"/>
                <w:kern w:val="0"/>
              </w:rPr>
            </w:pPr>
            <w:r w:rsidRPr="00D51F27">
              <w:rPr>
                <w:rFonts w:eastAsiaTheme="minorEastAsia"/>
                <w:kern w:val="0"/>
              </w:rPr>
              <w:t>榮獲</w:t>
            </w:r>
            <w:r w:rsidRPr="00D51F27">
              <w:rPr>
                <w:rFonts w:eastAsiaTheme="minorEastAsia"/>
                <w:kern w:val="0"/>
              </w:rPr>
              <w:t>(2014</w:t>
            </w:r>
            <w:r w:rsidRPr="00D51F27">
              <w:rPr>
                <w:rFonts w:eastAsiaTheme="minorEastAsia"/>
                <w:kern w:val="0"/>
              </w:rPr>
              <w:t>年</w:t>
            </w:r>
            <w:r w:rsidRPr="00D51F27">
              <w:rPr>
                <w:rFonts w:eastAsiaTheme="minorEastAsia"/>
                <w:kern w:val="0"/>
              </w:rPr>
              <w:t>)</w:t>
            </w:r>
            <w:r w:rsidRPr="00D51F27">
              <w:rPr>
                <w:rFonts w:eastAsiaTheme="minorEastAsia"/>
                <w:kern w:val="0"/>
              </w:rPr>
              <w:t>第</w:t>
            </w:r>
            <w:r w:rsidRPr="00D51F27">
              <w:rPr>
                <w:rFonts w:eastAsiaTheme="minorEastAsia"/>
                <w:kern w:val="0"/>
              </w:rPr>
              <w:t>37</w:t>
            </w:r>
            <w:r w:rsidRPr="00D51F27">
              <w:rPr>
                <w:rFonts w:eastAsiaTheme="minorEastAsia"/>
                <w:kern w:val="0"/>
              </w:rPr>
              <w:t>屆全國金獎或銀獎之品管圈，</w:t>
            </w:r>
            <w:r w:rsidR="00D51F27">
              <w:rPr>
                <w:rFonts w:eastAsiaTheme="minorEastAsia" w:hint="eastAsia"/>
                <w:kern w:val="0"/>
              </w:rPr>
              <w:t>將組成中華民國代表團</w:t>
            </w:r>
            <w:r w:rsidRPr="00D51F27">
              <w:rPr>
                <w:rFonts w:eastAsiaTheme="minorEastAsia"/>
                <w:kern w:val="0"/>
              </w:rPr>
              <w:t>參加發表，本基金會將贊助來回機票每圈一張。</w:t>
            </w:r>
          </w:p>
        </w:tc>
      </w:tr>
    </w:tbl>
    <w:p w:rsidR="00415ADB" w:rsidRPr="00D51F27" w:rsidRDefault="00415ADB" w:rsidP="00D51F27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jc w:val="both"/>
        <w:rPr>
          <w:rFonts w:eastAsiaTheme="minorEastAsia"/>
          <w:kern w:val="0"/>
        </w:rPr>
      </w:pPr>
      <w:r w:rsidRPr="00D51F27">
        <w:rPr>
          <w:rFonts w:eastAsiaTheme="minorEastAsia"/>
          <w:kern w:val="0"/>
        </w:rPr>
        <w:t>參加過全國品管圈大會之機構，得派圈參加全國金銀獎品管圈</w:t>
      </w:r>
      <w:r w:rsidRPr="00D51F27">
        <w:rPr>
          <w:rFonts w:eastAsiaTheme="minorEastAsia"/>
          <w:kern w:val="0"/>
        </w:rPr>
        <w:t>(</w:t>
      </w:r>
      <w:r w:rsidRPr="00D51F27">
        <w:rPr>
          <w:rFonts w:eastAsiaTheme="minorEastAsia"/>
          <w:kern w:val="0"/>
        </w:rPr>
        <w:t>選拔</w:t>
      </w:r>
      <w:r w:rsidRPr="00D51F27">
        <w:rPr>
          <w:rFonts w:eastAsiaTheme="minorEastAsia"/>
          <w:kern w:val="0"/>
        </w:rPr>
        <w:t>)</w:t>
      </w:r>
      <w:r w:rsidRPr="00D51F27">
        <w:rPr>
          <w:rFonts w:eastAsiaTheme="minorEastAsia"/>
          <w:kern w:val="0"/>
        </w:rPr>
        <w:t>大會，獲金獎、銀獎之品管圈，</w:t>
      </w:r>
      <w:r w:rsidR="00DA621D">
        <w:rPr>
          <w:rFonts w:eastAsiaTheme="minorEastAsia" w:hint="eastAsia"/>
          <w:kern w:val="0"/>
        </w:rPr>
        <w:t>將組成中華民國代表團</w:t>
      </w:r>
      <w:r w:rsidRPr="00D51F27">
        <w:rPr>
          <w:rFonts w:eastAsiaTheme="minorEastAsia"/>
          <w:kern w:val="0"/>
        </w:rPr>
        <w:t>參加次年度之國際品管圈大會作發表，本基金會將提供每圈一張來回機票，以資鼓勵。</w:t>
      </w:r>
    </w:p>
    <w:p w:rsidR="00931CEB" w:rsidRPr="006D2937" w:rsidRDefault="0013476E" w:rsidP="006D2937">
      <w:pPr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500" w:lineRule="exact"/>
        <w:jc w:val="both"/>
        <w:rPr>
          <w:rFonts w:eastAsiaTheme="minorEastAsia"/>
          <w:kern w:val="0"/>
        </w:rPr>
      </w:pPr>
      <w:r w:rsidRPr="00D51F27">
        <w:rPr>
          <w:rFonts w:eastAsiaTheme="minorEastAsia"/>
          <w:kern w:val="0"/>
        </w:rPr>
        <w:t>茲附上全國品管圈大會辦法</w:t>
      </w:r>
      <w:r w:rsidR="00931CEB" w:rsidRPr="00D51F27">
        <w:rPr>
          <w:rFonts w:eastAsiaTheme="minorEastAsia" w:hint="eastAsia"/>
          <w:kern w:val="0"/>
        </w:rPr>
        <w:t>（</w:t>
      </w:r>
      <w:r w:rsidRPr="00D51F27">
        <w:rPr>
          <w:rFonts w:eastAsiaTheme="minorEastAsia"/>
          <w:kern w:val="0"/>
        </w:rPr>
        <w:t>附件一</w:t>
      </w:r>
      <w:r w:rsidR="00931CEB" w:rsidRPr="00D51F27">
        <w:rPr>
          <w:rFonts w:eastAsiaTheme="minorEastAsia" w:hint="eastAsia"/>
          <w:kern w:val="0"/>
        </w:rPr>
        <w:t>）</w:t>
      </w:r>
      <w:r w:rsidRPr="00D51F27">
        <w:rPr>
          <w:rFonts w:eastAsiaTheme="minorEastAsia"/>
          <w:kern w:val="0"/>
        </w:rPr>
        <w:t>、全國金銀獎品管圈選拔辦法</w:t>
      </w:r>
      <w:r w:rsidR="00931CEB" w:rsidRPr="00D51F27">
        <w:rPr>
          <w:rFonts w:eastAsiaTheme="minorEastAsia" w:hint="eastAsia"/>
          <w:kern w:val="0"/>
        </w:rPr>
        <w:t>（</w:t>
      </w:r>
      <w:r w:rsidRPr="00D51F27">
        <w:rPr>
          <w:rFonts w:eastAsiaTheme="minorEastAsia"/>
          <w:kern w:val="0"/>
        </w:rPr>
        <w:t>附件二</w:t>
      </w:r>
      <w:r w:rsidR="00931CEB" w:rsidRPr="00D51F27">
        <w:rPr>
          <w:rFonts w:eastAsiaTheme="minorEastAsia" w:hint="eastAsia"/>
          <w:kern w:val="0"/>
        </w:rPr>
        <w:t>）</w:t>
      </w:r>
      <w:r w:rsidR="006D2937">
        <w:rPr>
          <w:rFonts w:eastAsiaTheme="minorEastAsia"/>
          <w:kern w:val="0"/>
        </w:rPr>
        <w:t>，敬請參閱。如有任何疑問，歡迎來電</w:t>
      </w:r>
      <w:r w:rsidRPr="00D51F27">
        <w:rPr>
          <w:rFonts w:eastAsiaTheme="minorEastAsia"/>
          <w:kern w:val="0"/>
        </w:rPr>
        <w:t>洽詢</w:t>
      </w:r>
      <w:r w:rsidR="006D2937">
        <w:rPr>
          <w:rFonts w:eastAsiaTheme="minorEastAsia" w:hint="eastAsia"/>
          <w:kern w:val="0"/>
        </w:rPr>
        <w:t>；各項大會報名資訊，敬請留意本基金會網站公告，網址：</w:t>
      </w:r>
      <w:hyperlink r:id="rId8" w:history="1">
        <w:r w:rsidR="006D2937" w:rsidRPr="00E42B27">
          <w:rPr>
            <w:rStyle w:val="a8"/>
            <w:rFonts w:eastAsiaTheme="minorEastAsia"/>
            <w:kern w:val="0"/>
          </w:rPr>
          <w:t>http://www.pqcra.org.tw</w:t>
        </w:r>
      </w:hyperlink>
      <w:r w:rsidR="006D2937">
        <w:rPr>
          <w:rFonts w:eastAsiaTheme="minorEastAsia"/>
          <w:kern w:val="0"/>
        </w:rPr>
        <w:t xml:space="preserve"> </w:t>
      </w:r>
    </w:p>
    <w:p w:rsidR="00931CEB" w:rsidRPr="007E6864" w:rsidRDefault="00931CEB" w:rsidP="00931CEB">
      <w:pPr>
        <w:widowControl/>
        <w:autoSpaceDE w:val="0"/>
        <w:autoSpaceDN w:val="0"/>
        <w:adjustRightInd w:val="0"/>
        <w:snapToGrid w:val="0"/>
        <w:spacing w:line="480" w:lineRule="exact"/>
        <w:jc w:val="right"/>
        <w:rPr>
          <w:rFonts w:eastAsiaTheme="minorEastAsia"/>
          <w:b/>
          <w:kern w:val="0"/>
          <w:szCs w:val="16"/>
        </w:rPr>
      </w:pPr>
      <w:r w:rsidRPr="007E6864">
        <w:rPr>
          <w:rFonts w:eastAsiaTheme="minorEastAsia"/>
          <w:b/>
          <w:kern w:val="0"/>
          <w:szCs w:val="16"/>
        </w:rPr>
        <w:t>財團法人先鋒品質管制學術研究基金會</w:t>
      </w:r>
    </w:p>
    <w:p w:rsidR="00931CEB" w:rsidRPr="007E6864" w:rsidRDefault="00931CEB" w:rsidP="00931CEB">
      <w:pPr>
        <w:widowControl/>
        <w:autoSpaceDE w:val="0"/>
        <w:autoSpaceDN w:val="0"/>
        <w:adjustRightInd w:val="0"/>
        <w:snapToGrid w:val="0"/>
        <w:spacing w:line="480" w:lineRule="exact"/>
        <w:jc w:val="right"/>
        <w:rPr>
          <w:rFonts w:eastAsiaTheme="minorEastAsia"/>
          <w:b/>
          <w:kern w:val="0"/>
          <w:szCs w:val="16"/>
        </w:rPr>
      </w:pPr>
      <w:r w:rsidRPr="007E6864">
        <w:rPr>
          <w:rFonts w:eastAsiaTheme="minorEastAsia"/>
          <w:b/>
          <w:kern w:val="0"/>
          <w:szCs w:val="16"/>
        </w:rPr>
        <w:t>電話：</w:t>
      </w:r>
      <w:r w:rsidRPr="007E6864">
        <w:rPr>
          <w:rFonts w:eastAsiaTheme="minorEastAsia"/>
          <w:b/>
          <w:kern w:val="0"/>
          <w:szCs w:val="16"/>
        </w:rPr>
        <w:t xml:space="preserve">03-4276555 </w:t>
      </w:r>
      <w:r w:rsidRPr="007E6864">
        <w:rPr>
          <w:rFonts w:eastAsiaTheme="minorEastAsia"/>
          <w:b/>
          <w:kern w:val="0"/>
          <w:szCs w:val="16"/>
        </w:rPr>
        <w:t>分機</w:t>
      </w:r>
      <w:r w:rsidRPr="007E6864">
        <w:rPr>
          <w:rFonts w:eastAsiaTheme="minorEastAsia"/>
          <w:b/>
          <w:kern w:val="0"/>
          <w:szCs w:val="16"/>
        </w:rPr>
        <w:t xml:space="preserve">103 </w:t>
      </w:r>
      <w:r w:rsidRPr="007E6864">
        <w:rPr>
          <w:rFonts w:eastAsiaTheme="minorEastAsia"/>
          <w:b/>
          <w:kern w:val="0"/>
          <w:szCs w:val="16"/>
        </w:rPr>
        <w:t>廖巧媛</w:t>
      </w:r>
    </w:p>
    <w:p w:rsidR="00CE44A3" w:rsidRPr="007E6864" w:rsidRDefault="00931CEB" w:rsidP="00931CEB">
      <w:pPr>
        <w:widowControl/>
        <w:autoSpaceDE w:val="0"/>
        <w:autoSpaceDN w:val="0"/>
        <w:adjustRightInd w:val="0"/>
        <w:snapToGrid w:val="0"/>
        <w:spacing w:line="480" w:lineRule="exact"/>
        <w:jc w:val="right"/>
        <w:rPr>
          <w:rFonts w:eastAsiaTheme="minorEastAsia"/>
          <w:b/>
          <w:kern w:val="0"/>
          <w:szCs w:val="16"/>
        </w:rPr>
        <w:sectPr w:rsidR="00CE44A3" w:rsidRPr="007E6864" w:rsidSect="00415ADB">
          <w:pgSz w:w="16838" w:h="11906" w:orient="landscape"/>
          <w:pgMar w:top="907" w:right="794" w:bottom="907" w:left="794" w:header="851" w:footer="992" w:gutter="0"/>
          <w:cols w:space="425"/>
          <w:docGrid w:type="lines" w:linePitch="360"/>
        </w:sectPr>
      </w:pPr>
      <w:r w:rsidRPr="007E6864">
        <w:rPr>
          <w:rFonts w:eastAsiaTheme="minorEastAsia"/>
          <w:b/>
          <w:kern w:val="0"/>
          <w:szCs w:val="16"/>
        </w:rPr>
        <w:t>E-mail</w:t>
      </w:r>
      <w:r w:rsidRPr="007E6864">
        <w:rPr>
          <w:rFonts w:eastAsiaTheme="minorEastAsia"/>
          <w:b/>
          <w:kern w:val="0"/>
          <w:szCs w:val="16"/>
        </w:rPr>
        <w:t>：</w:t>
      </w:r>
      <w:hyperlink r:id="rId9" w:history="1">
        <w:r w:rsidRPr="007E6864">
          <w:rPr>
            <w:rStyle w:val="a8"/>
            <w:rFonts w:eastAsiaTheme="minorEastAsia"/>
            <w:b/>
            <w:kern w:val="0"/>
            <w:szCs w:val="16"/>
          </w:rPr>
          <w:t>pqcra@pqcra.org.tw</w:t>
        </w:r>
      </w:hyperlink>
      <w:r w:rsidRPr="007E6864">
        <w:rPr>
          <w:rFonts w:eastAsiaTheme="minorEastAsia"/>
          <w:b/>
          <w:kern w:val="0"/>
          <w:szCs w:val="16"/>
        </w:rPr>
        <w:t xml:space="preserve"> </w:t>
      </w:r>
      <w:r w:rsidRPr="007E6864">
        <w:rPr>
          <w:rFonts w:eastAsiaTheme="minorEastAsia" w:hint="eastAsia"/>
          <w:b/>
          <w:kern w:val="0"/>
          <w:szCs w:val="16"/>
        </w:rPr>
        <w:t xml:space="preserve">　</w:t>
      </w:r>
      <w:r w:rsidRPr="007E6864">
        <w:rPr>
          <w:rFonts w:eastAsiaTheme="minorEastAsia" w:hint="eastAsia"/>
          <w:b/>
          <w:kern w:val="0"/>
          <w:szCs w:val="16"/>
        </w:rPr>
        <w:t xml:space="preserve"> </w:t>
      </w:r>
    </w:p>
    <w:p w:rsidR="00CE44A3" w:rsidRPr="00CE44A3" w:rsidRDefault="00CE44A3">
      <w:pPr>
        <w:rPr>
          <w:rFonts w:eastAsiaTheme="minorEastAsia"/>
        </w:rPr>
      </w:pPr>
    </w:p>
    <w:p w:rsidR="00CE44A3" w:rsidRDefault="00D774D1" w:rsidP="00D774D1">
      <w:pPr>
        <w:spacing w:line="480" w:lineRule="exact"/>
        <w:rPr>
          <w:rFonts w:eastAsiaTheme="minorEastAsia"/>
          <w:b/>
          <w:sz w:val="36"/>
        </w:rPr>
      </w:pPr>
      <w:r>
        <w:rPr>
          <w:rFonts w:eastAsiaTheme="minorEastAsia"/>
          <w:b/>
          <w:noProof/>
          <w:sz w:val="36"/>
        </w:rPr>
        <w:drawing>
          <wp:anchor distT="0" distB="0" distL="114300" distR="114300" simplePos="0" relativeHeight="251660288" behindDoc="1" locked="0" layoutInCell="1" allowOverlap="1" wp14:anchorId="0422EE64" wp14:editId="4B202CFF">
            <wp:simplePos x="0" y="0"/>
            <wp:positionH relativeFrom="column">
              <wp:posOffset>257175</wp:posOffset>
            </wp:positionH>
            <wp:positionV relativeFrom="paragraph">
              <wp:posOffset>8890</wp:posOffset>
            </wp:positionV>
            <wp:extent cx="5238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 w:hint="eastAsia"/>
          <w:b/>
          <w:sz w:val="36"/>
        </w:rPr>
        <w:t xml:space="preserve">　　</w:t>
      </w:r>
      <w:r w:rsidR="00CE44A3">
        <w:rPr>
          <w:rFonts w:eastAsiaTheme="minorEastAsia" w:hint="eastAsia"/>
          <w:b/>
          <w:sz w:val="36"/>
        </w:rPr>
        <w:t>企業／醫院品管圈</w:t>
      </w:r>
      <w:r w:rsidR="00657614">
        <w:rPr>
          <w:rFonts w:eastAsiaTheme="minorEastAsia" w:hint="eastAsia"/>
          <w:b/>
          <w:sz w:val="36"/>
        </w:rPr>
        <w:t>參加大會</w:t>
      </w:r>
      <w:r w:rsidR="00CE44A3" w:rsidRPr="00CE44A3">
        <w:rPr>
          <w:rFonts w:eastAsiaTheme="minorEastAsia" w:hint="eastAsia"/>
          <w:b/>
          <w:sz w:val="36"/>
        </w:rPr>
        <w:t>發</w:t>
      </w:r>
      <w:r w:rsidR="00CE44A3">
        <w:rPr>
          <w:rFonts w:eastAsiaTheme="minorEastAsia" w:hint="eastAsia"/>
          <w:b/>
          <w:sz w:val="36"/>
        </w:rPr>
        <w:t>表</w:t>
      </w:r>
      <w:r w:rsidR="00657614">
        <w:rPr>
          <w:rFonts w:eastAsiaTheme="minorEastAsia" w:hint="eastAsia"/>
          <w:b/>
          <w:sz w:val="36"/>
        </w:rPr>
        <w:t>調查表</w:t>
      </w:r>
    </w:p>
    <w:p w:rsidR="00CE44A3" w:rsidRPr="00CE44A3" w:rsidRDefault="00CE44A3" w:rsidP="00CE44A3">
      <w:pPr>
        <w:spacing w:line="480" w:lineRule="exact"/>
        <w:jc w:val="center"/>
        <w:rPr>
          <w:rFonts w:eastAsiaTheme="minorEastAsia"/>
          <w:b/>
          <w:sz w:val="36"/>
        </w:rPr>
      </w:pPr>
    </w:p>
    <w:p w:rsidR="0064580D" w:rsidRDefault="001653FD" w:rsidP="00CE44A3">
      <w:pPr>
        <w:spacing w:line="480" w:lineRule="exact"/>
        <w:rPr>
          <w:rFonts w:eastAsiaTheme="minorEastAsia"/>
        </w:rPr>
      </w:pPr>
      <w:r>
        <w:rPr>
          <w:rFonts w:eastAsiaTheme="minorEastAsia" w:hint="eastAsia"/>
          <w:sz w:val="28"/>
        </w:rPr>
        <w:t xml:space="preserve">　　</w:t>
      </w:r>
      <w:r w:rsidR="00CE44A3" w:rsidRPr="0064580D">
        <w:rPr>
          <w:rFonts w:eastAsiaTheme="minorEastAsia"/>
        </w:rPr>
        <w:t>本基金會為能做更佳之服務，預先做必要之準備（如會場租借等），擬先做初步調查，敬請惠予協助，並請於</w:t>
      </w:r>
      <w:r w:rsidR="00CE44A3" w:rsidRPr="0064580D">
        <w:rPr>
          <w:rFonts w:eastAsiaTheme="minorEastAsia"/>
          <w:b/>
          <w:u w:val="single"/>
        </w:rPr>
        <w:t>103</w:t>
      </w:r>
      <w:r w:rsidR="00CE44A3" w:rsidRPr="0064580D">
        <w:rPr>
          <w:rFonts w:eastAsiaTheme="minorEastAsia"/>
          <w:b/>
          <w:u w:val="single"/>
        </w:rPr>
        <w:t>年</w:t>
      </w:r>
      <w:r w:rsidR="00EB4A9D" w:rsidRPr="0064580D">
        <w:rPr>
          <w:rFonts w:eastAsiaTheme="minorEastAsia"/>
          <w:b/>
          <w:u w:val="single"/>
        </w:rPr>
        <w:t>1</w:t>
      </w:r>
      <w:r w:rsidR="00EB4A9D" w:rsidRPr="0064580D">
        <w:rPr>
          <w:rFonts w:eastAsiaTheme="minorEastAsia" w:hint="eastAsia"/>
          <w:b/>
          <w:u w:val="single"/>
        </w:rPr>
        <w:t>1</w:t>
      </w:r>
      <w:r w:rsidR="00CE44A3" w:rsidRPr="0064580D">
        <w:rPr>
          <w:rFonts w:eastAsiaTheme="minorEastAsia"/>
          <w:b/>
          <w:u w:val="single"/>
        </w:rPr>
        <w:t>月</w:t>
      </w:r>
      <w:r w:rsidR="00413E1A">
        <w:rPr>
          <w:rFonts w:eastAsiaTheme="minorEastAsia"/>
          <w:b/>
          <w:u w:val="single"/>
        </w:rPr>
        <w:t>28</w:t>
      </w:r>
      <w:r w:rsidR="00CE44A3" w:rsidRPr="0064580D">
        <w:rPr>
          <w:rFonts w:eastAsiaTheme="minorEastAsia"/>
          <w:b/>
          <w:u w:val="single"/>
        </w:rPr>
        <w:t>日前</w:t>
      </w:r>
      <w:r w:rsidRPr="0064580D">
        <w:rPr>
          <w:rFonts w:eastAsiaTheme="minorEastAsia" w:hint="eastAsia"/>
        </w:rPr>
        <w:t xml:space="preserve"> </w:t>
      </w:r>
      <w:r w:rsidRPr="0064580D">
        <w:rPr>
          <w:rFonts w:eastAsiaTheme="minorEastAsia" w:hint="eastAsia"/>
        </w:rPr>
        <w:t>回傳</w:t>
      </w:r>
      <w:r w:rsidRPr="0064580D">
        <w:rPr>
          <w:rFonts w:eastAsiaTheme="minorEastAsia"/>
        </w:rPr>
        <w:t>本基金</w:t>
      </w:r>
      <w:r w:rsidR="00FF6F8C" w:rsidRPr="0064580D">
        <w:rPr>
          <w:rFonts w:eastAsiaTheme="minorEastAsia" w:hint="eastAsia"/>
        </w:rPr>
        <w:t>會，謝謝！</w:t>
      </w:r>
      <w:r w:rsidR="0064580D">
        <w:rPr>
          <w:rFonts w:eastAsiaTheme="minorEastAsia" w:hint="eastAsia"/>
        </w:rPr>
        <w:t xml:space="preserve">  </w:t>
      </w:r>
    </w:p>
    <w:p w:rsidR="001653FD" w:rsidRPr="0064580D" w:rsidRDefault="00FF6F8C" w:rsidP="00CE44A3">
      <w:pPr>
        <w:spacing w:line="480" w:lineRule="exact"/>
        <w:rPr>
          <w:rFonts w:eastAsiaTheme="minorEastAsia"/>
        </w:rPr>
      </w:pPr>
      <w:r w:rsidRPr="0064580D">
        <w:rPr>
          <w:rFonts w:eastAsiaTheme="minorEastAsia" w:hint="eastAsia"/>
        </w:rPr>
        <w:t>傳真：</w:t>
      </w:r>
      <w:r w:rsidRPr="0064580D">
        <w:rPr>
          <w:rFonts w:eastAsiaTheme="minorEastAsia" w:hint="eastAsia"/>
        </w:rPr>
        <w:t>03-4272550</w:t>
      </w:r>
      <w:r w:rsidRPr="0064580D">
        <w:rPr>
          <w:rFonts w:eastAsiaTheme="minorEastAsia"/>
        </w:rPr>
        <w:t xml:space="preserve"> </w:t>
      </w:r>
      <w:r w:rsidR="0064580D">
        <w:rPr>
          <w:rFonts w:eastAsiaTheme="minorEastAsia" w:hint="eastAsia"/>
        </w:rPr>
        <w:t xml:space="preserve"> </w:t>
      </w:r>
      <w:r w:rsidRPr="0064580D">
        <w:rPr>
          <w:rFonts w:eastAsiaTheme="minorEastAsia" w:hint="eastAsia"/>
        </w:rPr>
        <w:t>/</w:t>
      </w:r>
      <w:r w:rsidR="0064580D">
        <w:rPr>
          <w:rFonts w:eastAsiaTheme="minorEastAsia" w:hint="eastAsia"/>
        </w:rPr>
        <w:t xml:space="preserve"> </w:t>
      </w:r>
      <w:r w:rsidRPr="0064580D">
        <w:rPr>
          <w:rFonts w:eastAsiaTheme="minorEastAsia"/>
        </w:rPr>
        <w:t xml:space="preserve"> E-mail</w:t>
      </w:r>
      <w:r w:rsidRPr="0064580D">
        <w:rPr>
          <w:rFonts w:eastAsiaTheme="minorEastAsia" w:hint="eastAsia"/>
        </w:rPr>
        <w:t>：</w:t>
      </w:r>
      <w:hyperlink r:id="rId10" w:history="1">
        <w:r w:rsidRPr="0064580D">
          <w:rPr>
            <w:rStyle w:val="a8"/>
            <w:rFonts w:eastAsiaTheme="minorEastAsia" w:hint="eastAsia"/>
          </w:rPr>
          <w:t>pqcra@pqcra.org.tw</w:t>
        </w:r>
      </w:hyperlink>
    </w:p>
    <w:p w:rsidR="00FF6F8C" w:rsidRDefault="00FF6F8C" w:rsidP="00CE44A3">
      <w:pPr>
        <w:spacing w:line="480" w:lineRule="exact"/>
        <w:rPr>
          <w:rFonts w:eastAsiaTheme="minorEastAsia"/>
          <w:sz w:val="28"/>
        </w:rPr>
      </w:pPr>
    </w:p>
    <w:p w:rsidR="004B67D8" w:rsidRPr="00EB4A9D" w:rsidRDefault="004B67D8" w:rsidP="00CE44A3">
      <w:pPr>
        <w:spacing w:line="480" w:lineRule="exact"/>
        <w:rPr>
          <w:rFonts w:eastAsiaTheme="minorEastAsia"/>
          <w:sz w:val="28"/>
        </w:rPr>
      </w:pPr>
      <w:r>
        <w:rPr>
          <w:rFonts w:eastAsia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143510</wp:posOffset>
                </wp:positionV>
                <wp:extent cx="6391275" cy="0"/>
                <wp:effectExtent l="0" t="0" r="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A7E1B" id="直線接點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1.3pt" to="500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" strokecolor="black [3200]" strokeweight=".5pt">
                <v:stroke dashstyle="dash" joinstyle="miter"/>
              </v:line>
            </w:pict>
          </mc:Fallback>
        </mc:AlternateContent>
      </w:r>
    </w:p>
    <w:p w:rsidR="00CE44A3" w:rsidRPr="008715E9" w:rsidRDefault="00CE44A3" w:rsidP="00EB4A9D">
      <w:pPr>
        <w:spacing w:afterLines="50" w:after="180" w:line="480" w:lineRule="exact"/>
        <w:rPr>
          <w:rFonts w:eastAsiaTheme="minorEastAsia"/>
          <w:b/>
        </w:rPr>
      </w:pPr>
      <w:r w:rsidRPr="008715E9">
        <w:rPr>
          <w:rFonts w:eastAsiaTheme="minorEastAsia" w:hint="eastAsia"/>
          <w:b/>
        </w:rPr>
        <w:t>本機構擬派圈參加下列</w:t>
      </w:r>
      <w:r w:rsidR="00EB4A9D" w:rsidRPr="008715E9">
        <w:rPr>
          <w:rFonts w:eastAsiaTheme="minorEastAsia" w:hint="eastAsia"/>
          <w:b/>
        </w:rPr>
        <w:t xml:space="preserve"> </w:t>
      </w:r>
      <w:r w:rsidR="00EB4A9D" w:rsidRPr="008715E9">
        <w:rPr>
          <w:rFonts w:eastAsiaTheme="minorEastAsia" w:hint="eastAsia"/>
          <w:b/>
        </w:rPr>
        <w:sym w:font="Wingdings 2" w:char="F052"/>
      </w:r>
      <w:r w:rsidR="00EB4A9D" w:rsidRPr="008715E9">
        <w:rPr>
          <w:rFonts w:eastAsiaTheme="minorEastAsia" w:hint="eastAsia"/>
          <w:b/>
        </w:rPr>
        <w:t xml:space="preserve"> </w:t>
      </w:r>
      <w:r w:rsidRPr="008715E9">
        <w:rPr>
          <w:rFonts w:eastAsiaTheme="minorEastAsia" w:hint="eastAsia"/>
          <w:b/>
        </w:rPr>
        <w:t>大會發表：</w:t>
      </w:r>
    </w:p>
    <w:tbl>
      <w:tblPr>
        <w:tblStyle w:val="a7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1761"/>
        <w:gridCol w:w="2285"/>
        <w:gridCol w:w="709"/>
        <w:gridCol w:w="1276"/>
        <w:gridCol w:w="850"/>
        <w:gridCol w:w="851"/>
        <w:gridCol w:w="1723"/>
      </w:tblGrid>
      <w:tr w:rsidR="00CE44A3" w:rsidRPr="00EB4A9D" w:rsidTr="00EB4A9D">
        <w:trPr>
          <w:trHeight w:val="578"/>
        </w:trPr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3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機構名稱</w:t>
            </w:r>
          </w:p>
        </w:tc>
        <w:tc>
          <w:tcPr>
            <w:tcW w:w="7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A3" w:rsidRPr="00EB4A9D" w:rsidRDefault="00CE44A3" w:rsidP="00CE44A3">
            <w:pPr>
              <w:spacing w:line="480" w:lineRule="exact"/>
              <w:rPr>
                <w:rFonts w:eastAsiaTheme="minorEastAsia"/>
              </w:rPr>
            </w:pPr>
          </w:p>
        </w:tc>
      </w:tr>
      <w:tr w:rsidR="00EB4A9D" w:rsidRPr="00EB4A9D" w:rsidTr="00EB4A9D">
        <w:trPr>
          <w:trHeight w:val="517"/>
        </w:trPr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地　　址</w:t>
            </w:r>
          </w:p>
        </w:tc>
        <w:tc>
          <w:tcPr>
            <w:tcW w:w="7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D" w:rsidRPr="00EB4A9D" w:rsidRDefault="00EB4A9D" w:rsidP="00CE44A3">
            <w:pPr>
              <w:spacing w:line="480" w:lineRule="exact"/>
              <w:rPr>
                <w:rFonts w:eastAsiaTheme="minorEastAsia"/>
              </w:rPr>
            </w:pPr>
          </w:p>
        </w:tc>
      </w:tr>
      <w:tr w:rsidR="00EB4A9D" w:rsidRPr="00EB4A9D" w:rsidTr="00EB4A9D">
        <w:trPr>
          <w:trHeight w:val="567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9D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聯絡人姓名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9D" w:rsidRPr="00EB4A9D" w:rsidRDefault="00EB4A9D" w:rsidP="00CE44A3">
            <w:pPr>
              <w:spacing w:line="480" w:lineRule="exact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9D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職稱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9D" w:rsidRPr="00EB4A9D" w:rsidRDefault="00EB4A9D" w:rsidP="00EB4A9D">
            <w:pPr>
              <w:spacing w:line="480" w:lineRule="exact"/>
              <w:rPr>
                <w:rFonts w:eastAsiaTheme="minorEastAsia"/>
              </w:rPr>
            </w:pPr>
          </w:p>
        </w:tc>
      </w:tr>
      <w:tr w:rsidR="00EB4A9D" w:rsidRPr="00EB4A9D" w:rsidTr="00EB4A9D">
        <w:trPr>
          <w:trHeight w:val="669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4A9D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聯絡電話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4A9D" w:rsidRPr="00EB4A9D" w:rsidRDefault="00EB4A9D" w:rsidP="00CE44A3">
            <w:pPr>
              <w:spacing w:line="480" w:lineRule="exact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4A9D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E</w:t>
            </w:r>
            <w:r w:rsidRPr="00EB4A9D">
              <w:rPr>
                <w:rFonts w:eastAsiaTheme="minorEastAsia"/>
              </w:rPr>
              <w:t>-mail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4A9D" w:rsidRPr="00EB4A9D" w:rsidRDefault="00EB4A9D" w:rsidP="00EB4A9D">
            <w:pPr>
              <w:spacing w:line="480" w:lineRule="exact"/>
              <w:rPr>
                <w:rFonts w:eastAsiaTheme="minorEastAsia"/>
              </w:rPr>
            </w:pPr>
          </w:p>
        </w:tc>
      </w:tr>
      <w:tr w:rsidR="00EB4A9D" w:rsidRPr="00EB4A9D" w:rsidTr="00EB4A9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622" w:type="dxa"/>
            <w:tcBorders>
              <w:top w:val="double" w:sz="4" w:space="0" w:color="auto"/>
            </w:tcBorders>
            <w:vAlign w:val="center"/>
          </w:tcPr>
          <w:p w:rsidR="00CE44A3" w:rsidRPr="00EB4A9D" w:rsidRDefault="00EB4A9D" w:rsidP="00CE44A3">
            <w:pPr>
              <w:spacing w:line="480" w:lineRule="exact"/>
              <w:rPr>
                <w:rFonts w:eastAsiaTheme="minorEastAsia"/>
                <w:b/>
              </w:rPr>
            </w:pPr>
            <w:r w:rsidRPr="00EB4A9D">
              <w:rPr>
                <w:rFonts w:eastAsiaTheme="minorEastAsia" w:hint="eastAsia"/>
                <w:b/>
              </w:rPr>
              <w:t>NO</w:t>
            </w:r>
          </w:p>
        </w:tc>
        <w:tc>
          <w:tcPr>
            <w:tcW w:w="4046" w:type="dxa"/>
            <w:gridSpan w:val="2"/>
            <w:tcBorders>
              <w:top w:val="double" w:sz="4" w:space="0" w:color="auto"/>
            </w:tcBorders>
            <w:vAlign w:val="center"/>
          </w:tcPr>
          <w:p w:rsidR="00CE44A3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  <w:b/>
              </w:rPr>
            </w:pPr>
            <w:r w:rsidRPr="00EB4A9D">
              <w:rPr>
                <w:rFonts w:eastAsiaTheme="minorEastAsia" w:hint="eastAsia"/>
                <w:b/>
              </w:rPr>
              <w:t>大會名稱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  <w:vAlign w:val="center"/>
          </w:tcPr>
          <w:p w:rsidR="00CE44A3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  <w:b/>
              </w:rPr>
            </w:pPr>
            <w:r w:rsidRPr="00EB4A9D">
              <w:rPr>
                <w:rFonts w:eastAsiaTheme="minorEastAsia" w:hint="eastAsia"/>
                <w:b/>
              </w:rPr>
              <w:t>舉辦日期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E44A3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  <w:b/>
              </w:rPr>
            </w:pPr>
            <w:r w:rsidRPr="00EB4A9D">
              <w:rPr>
                <w:rFonts w:eastAsiaTheme="minorEastAsia" w:hint="eastAsia"/>
                <w:b/>
              </w:rPr>
              <w:t>地點</w:t>
            </w:r>
          </w:p>
        </w:tc>
        <w:tc>
          <w:tcPr>
            <w:tcW w:w="1723" w:type="dxa"/>
            <w:tcBorders>
              <w:top w:val="double" w:sz="4" w:space="0" w:color="auto"/>
            </w:tcBorders>
            <w:vAlign w:val="center"/>
          </w:tcPr>
          <w:p w:rsidR="00103E5F" w:rsidRDefault="00EB4A9D" w:rsidP="00660595">
            <w:pPr>
              <w:spacing w:line="480" w:lineRule="exact"/>
              <w:jc w:val="center"/>
              <w:rPr>
                <w:rFonts w:eastAsiaTheme="minorEastAsia"/>
                <w:b/>
              </w:rPr>
            </w:pPr>
            <w:r w:rsidRPr="00EB4A9D">
              <w:rPr>
                <w:rFonts w:eastAsiaTheme="minorEastAsia" w:hint="eastAsia"/>
                <w:b/>
              </w:rPr>
              <w:t>本機構擬</w:t>
            </w:r>
          </w:p>
          <w:p w:rsidR="00CE44A3" w:rsidRPr="00EB4A9D" w:rsidRDefault="00EB4A9D" w:rsidP="00660595">
            <w:pPr>
              <w:spacing w:line="480" w:lineRule="exact"/>
              <w:jc w:val="center"/>
              <w:rPr>
                <w:rFonts w:eastAsiaTheme="minorEastAsia"/>
                <w:b/>
              </w:rPr>
            </w:pPr>
            <w:r w:rsidRPr="00EB4A9D">
              <w:rPr>
                <w:rFonts w:eastAsiaTheme="minorEastAsia" w:hint="eastAsia"/>
                <w:b/>
              </w:rPr>
              <w:t>派圈參加</w:t>
            </w:r>
            <w:r w:rsidR="00E80C8A">
              <w:rPr>
                <w:rFonts w:eastAsiaTheme="minorEastAsia" w:hint="eastAsia"/>
                <w:b/>
              </w:rPr>
              <w:t xml:space="preserve"> </w:t>
            </w:r>
            <w:r w:rsidRPr="00EB4A9D">
              <w:rPr>
                <w:rFonts w:eastAsiaTheme="minorEastAsia" w:hint="eastAsia"/>
                <w:b/>
              </w:rPr>
              <w:sym w:font="Wingdings 2" w:char="F052"/>
            </w:r>
          </w:p>
        </w:tc>
      </w:tr>
      <w:tr w:rsidR="00EB4A9D" w:rsidRPr="00EB4A9D" w:rsidTr="002142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622" w:type="dxa"/>
            <w:vAlign w:val="center"/>
          </w:tcPr>
          <w:p w:rsidR="00CE44A3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1</w:t>
            </w:r>
          </w:p>
        </w:tc>
        <w:tc>
          <w:tcPr>
            <w:tcW w:w="4046" w:type="dxa"/>
            <w:gridSpan w:val="2"/>
            <w:vAlign w:val="center"/>
          </w:tcPr>
          <w:p w:rsidR="00CE44A3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第</w:t>
            </w:r>
            <w:r w:rsidRPr="00EB4A9D">
              <w:rPr>
                <w:rFonts w:eastAsiaTheme="minorEastAsia" w:hint="eastAsia"/>
              </w:rPr>
              <w:t>197</w:t>
            </w:r>
            <w:r w:rsidRPr="00EB4A9D">
              <w:rPr>
                <w:rFonts w:eastAsiaTheme="minorEastAsia" w:hint="eastAsia"/>
              </w:rPr>
              <w:t>屆全國品管圈大會</w:t>
            </w:r>
          </w:p>
        </w:tc>
        <w:tc>
          <w:tcPr>
            <w:tcW w:w="2835" w:type="dxa"/>
            <w:gridSpan w:val="3"/>
            <w:vAlign w:val="center"/>
          </w:tcPr>
          <w:p w:rsidR="00CE44A3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2015</w:t>
            </w:r>
            <w:r w:rsidRPr="00EB4A9D">
              <w:rPr>
                <w:rFonts w:eastAsiaTheme="minorEastAsia" w:hint="eastAsia"/>
              </w:rPr>
              <w:t>年</w:t>
            </w:r>
            <w:r w:rsidRPr="00EB4A9D">
              <w:rPr>
                <w:rFonts w:eastAsiaTheme="minorEastAsia" w:hint="eastAsia"/>
              </w:rPr>
              <w:t>3</w:t>
            </w:r>
            <w:r w:rsidRPr="00EB4A9D">
              <w:rPr>
                <w:rFonts w:eastAsiaTheme="minorEastAsia"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CE44A3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台北</w:t>
            </w:r>
          </w:p>
        </w:tc>
        <w:tc>
          <w:tcPr>
            <w:tcW w:w="1723" w:type="dxa"/>
            <w:vAlign w:val="center"/>
          </w:tcPr>
          <w:p w:rsidR="00CE44A3" w:rsidRPr="00660595" w:rsidRDefault="00660595" w:rsidP="00EB4A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660595">
              <w:rPr>
                <w:rFonts w:asciiTheme="minorEastAsia" w:eastAsiaTheme="minorEastAsia" w:hAnsiTheme="minorEastAsia" w:hint="eastAsia"/>
              </w:rPr>
              <w:t xml:space="preserve">發表 </w:t>
            </w:r>
            <w:r w:rsidR="00EB4A9D" w:rsidRPr="00660595"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EB4A9D" w:rsidRPr="00EB4A9D" w:rsidTr="00EB4A9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622" w:type="dxa"/>
            <w:vAlign w:val="center"/>
          </w:tcPr>
          <w:p w:rsidR="00CE44A3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2</w:t>
            </w:r>
          </w:p>
        </w:tc>
        <w:tc>
          <w:tcPr>
            <w:tcW w:w="4046" w:type="dxa"/>
            <w:gridSpan w:val="2"/>
            <w:vAlign w:val="center"/>
          </w:tcPr>
          <w:p w:rsidR="00CE44A3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第</w:t>
            </w:r>
            <w:r>
              <w:rPr>
                <w:rFonts w:eastAsiaTheme="minorEastAsia" w:hint="eastAsia"/>
              </w:rPr>
              <w:t>198</w:t>
            </w:r>
            <w:r>
              <w:rPr>
                <w:rFonts w:eastAsiaTheme="minorEastAsia" w:hint="eastAsia"/>
              </w:rPr>
              <w:t>屆全國品管圈大會</w:t>
            </w:r>
          </w:p>
        </w:tc>
        <w:tc>
          <w:tcPr>
            <w:tcW w:w="2835" w:type="dxa"/>
            <w:gridSpan w:val="3"/>
            <w:vAlign w:val="center"/>
          </w:tcPr>
          <w:p w:rsidR="00CE44A3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2015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>6</w:t>
            </w: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CE44A3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台北</w:t>
            </w:r>
          </w:p>
        </w:tc>
        <w:tc>
          <w:tcPr>
            <w:tcW w:w="1723" w:type="dxa"/>
            <w:vAlign w:val="center"/>
          </w:tcPr>
          <w:p w:rsidR="00CE44A3" w:rsidRPr="00660595" w:rsidRDefault="00660595" w:rsidP="00EB4A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660595">
              <w:rPr>
                <w:rFonts w:asciiTheme="minorEastAsia" w:eastAsiaTheme="minorEastAsia" w:hAnsiTheme="minorEastAsia" w:hint="eastAsia"/>
              </w:rPr>
              <w:t xml:space="preserve">發表 </w:t>
            </w:r>
            <w:r w:rsidR="00EB4A9D" w:rsidRPr="00660595"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EB4A9D" w:rsidRPr="00EB4A9D" w:rsidTr="002142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622" w:type="dxa"/>
            <w:vAlign w:val="center"/>
          </w:tcPr>
          <w:p w:rsidR="00EB4A9D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3</w:t>
            </w:r>
          </w:p>
        </w:tc>
        <w:tc>
          <w:tcPr>
            <w:tcW w:w="4046" w:type="dxa"/>
            <w:gridSpan w:val="2"/>
            <w:vAlign w:val="center"/>
          </w:tcPr>
          <w:p w:rsidR="00EB4A9D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第</w:t>
            </w:r>
            <w:r>
              <w:rPr>
                <w:rFonts w:eastAsiaTheme="minorEastAsia" w:hint="eastAsia"/>
              </w:rPr>
              <w:t>38</w:t>
            </w:r>
            <w:r>
              <w:rPr>
                <w:rFonts w:eastAsiaTheme="minorEastAsia" w:hint="eastAsia"/>
              </w:rPr>
              <w:t>屆全國金獎品管圈</w:t>
            </w: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選拔</w:t>
            </w:r>
            <w:r>
              <w:rPr>
                <w:rFonts w:eastAsiaTheme="minorEastAsia" w:hint="eastAsia"/>
              </w:rPr>
              <w:t>)</w:t>
            </w:r>
            <w:r>
              <w:rPr>
                <w:rFonts w:eastAsiaTheme="minorEastAsia" w:hint="eastAsia"/>
              </w:rPr>
              <w:t>大會</w:t>
            </w:r>
          </w:p>
        </w:tc>
        <w:tc>
          <w:tcPr>
            <w:tcW w:w="2835" w:type="dxa"/>
            <w:gridSpan w:val="3"/>
            <w:vAlign w:val="center"/>
          </w:tcPr>
          <w:p w:rsid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2015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>7</w:t>
            </w:r>
            <w:r>
              <w:rPr>
                <w:rFonts w:eastAsiaTheme="minorEastAsia" w:hint="eastAsia"/>
              </w:rPr>
              <w:t>月起報名</w:t>
            </w:r>
          </w:p>
          <w:p w:rsidR="00EB4A9D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大會日期：</w:t>
            </w:r>
            <w:r>
              <w:rPr>
                <w:rFonts w:eastAsiaTheme="minorEastAsia" w:hint="eastAsia"/>
              </w:rPr>
              <w:t>2015</w:t>
            </w: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>11</w:t>
            </w: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EB4A9D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台北</w:t>
            </w:r>
          </w:p>
        </w:tc>
        <w:tc>
          <w:tcPr>
            <w:tcW w:w="1723" w:type="dxa"/>
            <w:vAlign w:val="center"/>
          </w:tcPr>
          <w:p w:rsidR="00EB4A9D" w:rsidRPr="00660595" w:rsidRDefault="00660595" w:rsidP="00EB4A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660595">
              <w:rPr>
                <w:rFonts w:asciiTheme="minorEastAsia" w:eastAsiaTheme="minorEastAsia" w:hAnsiTheme="minorEastAsia" w:hint="eastAsia"/>
              </w:rPr>
              <w:t xml:space="preserve">發表 </w:t>
            </w:r>
            <w:r w:rsidR="00EB4A9D" w:rsidRPr="00660595"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EB4A9D" w:rsidRPr="00EB4A9D" w:rsidTr="002142A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8"/>
        </w:trPr>
        <w:tc>
          <w:tcPr>
            <w:tcW w:w="622" w:type="dxa"/>
            <w:vAlign w:val="center"/>
          </w:tcPr>
          <w:p w:rsidR="00EB4A9D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eastAsiaTheme="minorEastAsia" w:hint="eastAsia"/>
              </w:rPr>
              <w:t>4</w:t>
            </w:r>
          </w:p>
        </w:tc>
        <w:tc>
          <w:tcPr>
            <w:tcW w:w="4046" w:type="dxa"/>
            <w:gridSpan w:val="2"/>
            <w:vAlign w:val="center"/>
          </w:tcPr>
          <w:p w:rsid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2015</w:t>
            </w:r>
            <w:r>
              <w:rPr>
                <w:rFonts w:eastAsiaTheme="minorEastAsia" w:hint="eastAsia"/>
              </w:rPr>
              <w:t>年國際品管圈大會</w:t>
            </w:r>
          </w:p>
          <w:p w:rsidR="00EB4A9D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</w:t>
            </w:r>
            <w:r>
              <w:rPr>
                <w:rFonts w:eastAsiaTheme="minorEastAsia" w:hint="eastAsia"/>
              </w:rPr>
              <w:t>ICQCC-2015</w:t>
            </w:r>
            <w:r w:rsidR="00CB76B6">
              <w:rPr>
                <w:rFonts w:eastAsiaTheme="minorEastAsia" w:hint="eastAsia"/>
              </w:rPr>
              <w:t>韓國</w:t>
            </w:r>
            <w:bookmarkStart w:id="0" w:name="_GoBack"/>
            <w:bookmarkEnd w:id="0"/>
            <w:r>
              <w:rPr>
                <w:rFonts w:eastAsiaTheme="minorEastAsia" w:hint="eastAsia"/>
              </w:rPr>
              <w:t>）</w:t>
            </w:r>
          </w:p>
        </w:tc>
        <w:tc>
          <w:tcPr>
            <w:tcW w:w="2835" w:type="dxa"/>
            <w:gridSpan w:val="3"/>
            <w:vAlign w:val="center"/>
          </w:tcPr>
          <w:p w:rsidR="00EB4A9D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待主辦單位公告</w:t>
            </w:r>
          </w:p>
        </w:tc>
        <w:tc>
          <w:tcPr>
            <w:tcW w:w="851" w:type="dxa"/>
            <w:vAlign w:val="center"/>
          </w:tcPr>
          <w:p w:rsidR="00EB4A9D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韓國</w:t>
            </w:r>
          </w:p>
        </w:tc>
        <w:tc>
          <w:tcPr>
            <w:tcW w:w="1723" w:type="dxa"/>
            <w:vAlign w:val="center"/>
          </w:tcPr>
          <w:p w:rsidR="00EB4A9D" w:rsidRPr="00EB4A9D" w:rsidRDefault="00EB4A9D" w:rsidP="00EB4A9D">
            <w:pPr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 w:rsidRPr="00EB4A9D">
              <w:rPr>
                <w:rFonts w:asciiTheme="minorEastAsia" w:eastAsiaTheme="minorEastAsia" w:hAnsiTheme="minorEastAsia" w:hint="eastAsia"/>
              </w:rPr>
              <w:t>發表 □</w:t>
            </w:r>
          </w:p>
          <w:p w:rsidR="00EB4A9D" w:rsidRPr="00EB4A9D" w:rsidRDefault="00EB4A9D" w:rsidP="00EB4A9D">
            <w:pPr>
              <w:spacing w:line="480" w:lineRule="exact"/>
              <w:jc w:val="center"/>
              <w:rPr>
                <w:rFonts w:eastAsiaTheme="minorEastAsia"/>
              </w:rPr>
            </w:pPr>
            <w:r w:rsidRPr="00EB4A9D">
              <w:rPr>
                <w:rFonts w:asciiTheme="minorEastAsia" w:eastAsiaTheme="minorEastAsia" w:hAnsiTheme="minorEastAsia" w:hint="eastAsia"/>
              </w:rPr>
              <w:t xml:space="preserve">觀摩 </w:t>
            </w:r>
            <w:r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CE44A3" w:rsidRDefault="00CE44A3" w:rsidP="00CE44A3">
      <w:pPr>
        <w:spacing w:line="480" w:lineRule="exact"/>
        <w:rPr>
          <w:rFonts w:eastAsiaTheme="minorEastAsia"/>
          <w:sz w:val="28"/>
        </w:rPr>
      </w:pPr>
    </w:p>
    <w:p w:rsidR="00FF6F8C" w:rsidRPr="00CE44A3" w:rsidRDefault="00FF6F8C" w:rsidP="00CE44A3">
      <w:pPr>
        <w:spacing w:line="480" w:lineRule="exact"/>
        <w:rPr>
          <w:rFonts w:eastAsiaTheme="minorEastAsia"/>
          <w:sz w:val="28"/>
        </w:rPr>
      </w:pPr>
    </w:p>
    <w:p w:rsidR="00FF6F8C" w:rsidRPr="007E6864" w:rsidRDefault="00FF6F8C" w:rsidP="00FF6F8C">
      <w:pPr>
        <w:widowControl/>
        <w:autoSpaceDE w:val="0"/>
        <w:autoSpaceDN w:val="0"/>
        <w:adjustRightInd w:val="0"/>
        <w:snapToGrid w:val="0"/>
        <w:spacing w:line="480" w:lineRule="exact"/>
        <w:jc w:val="right"/>
        <w:rPr>
          <w:rFonts w:eastAsiaTheme="minorEastAsia"/>
          <w:b/>
          <w:kern w:val="0"/>
          <w:szCs w:val="16"/>
        </w:rPr>
      </w:pPr>
      <w:r w:rsidRPr="007E6864">
        <w:rPr>
          <w:rFonts w:eastAsiaTheme="minorEastAsia" w:hint="eastAsia"/>
          <w:b/>
          <w:kern w:val="0"/>
          <w:szCs w:val="16"/>
        </w:rPr>
        <w:t>財團法人先鋒品質管制學術研究基金會</w:t>
      </w:r>
    </w:p>
    <w:p w:rsidR="00FF6F8C" w:rsidRPr="007E6864" w:rsidRDefault="00FF6F8C" w:rsidP="00FF6F8C">
      <w:pPr>
        <w:widowControl/>
        <w:autoSpaceDE w:val="0"/>
        <w:autoSpaceDN w:val="0"/>
        <w:adjustRightInd w:val="0"/>
        <w:snapToGrid w:val="0"/>
        <w:spacing w:line="480" w:lineRule="exact"/>
        <w:jc w:val="right"/>
        <w:rPr>
          <w:rFonts w:eastAsiaTheme="minorEastAsia"/>
          <w:b/>
          <w:kern w:val="0"/>
          <w:szCs w:val="16"/>
        </w:rPr>
      </w:pPr>
      <w:r w:rsidRPr="007E6864">
        <w:rPr>
          <w:rFonts w:eastAsiaTheme="minorEastAsia" w:hint="eastAsia"/>
          <w:b/>
          <w:kern w:val="0"/>
          <w:szCs w:val="16"/>
        </w:rPr>
        <w:t>電話：</w:t>
      </w:r>
      <w:r w:rsidRPr="007E6864">
        <w:rPr>
          <w:rFonts w:eastAsiaTheme="minorEastAsia" w:hint="eastAsia"/>
          <w:b/>
          <w:kern w:val="0"/>
          <w:szCs w:val="16"/>
        </w:rPr>
        <w:t xml:space="preserve">03-4276555 </w:t>
      </w:r>
      <w:r w:rsidRPr="007E6864">
        <w:rPr>
          <w:rFonts w:eastAsiaTheme="minorEastAsia" w:hint="eastAsia"/>
          <w:b/>
          <w:kern w:val="0"/>
          <w:szCs w:val="16"/>
        </w:rPr>
        <w:t>分機</w:t>
      </w:r>
      <w:r w:rsidRPr="007E6864">
        <w:rPr>
          <w:rFonts w:eastAsiaTheme="minorEastAsia" w:hint="eastAsia"/>
          <w:b/>
          <w:kern w:val="0"/>
          <w:szCs w:val="16"/>
        </w:rPr>
        <w:t xml:space="preserve">103 </w:t>
      </w:r>
      <w:r w:rsidRPr="007E6864">
        <w:rPr>
          <w:rFonts w:eastAsiaTheme="minorEastAsia" w:hint="eastAsia"/>
          <w:b/>
          <w:kern w:val="0"/>
          <w:szCs w:val="16"/>
        </w:rPr>
        <w:t>廖巧媛</w:t>
      </w:r>
    </w:p>
    <w:p w:rsidR="00CE44A3" w:rsidRPr="007E6864" w:rsidRDefault="00FF6F8C" w:rsidP="00FF6F8C">
      <w:pPr>
        <w:jc w:val="right"/>
        <w:rPr>
          <w:rFonts w:eastAsiaTheme="minorEastAsia"/>
          <w:sz w:val="22"/>
        </w:rPr>
      </w:pPr>
      <w:r w:rsidRPr="007E6864">
        <w:rPr>
          <w:rFonts w:eastAsiaTheme="minorEastAsia" w:hint="eastAsia"/>
          <w:b/>
          <w:kern w:val="0"/>
          <w:szCs w:val="16"/>
        </w:rPr>
        <w:t>E</w:t>
      </w:r>
      <w:r w:rsidRPr="007E6864">
        <w:rPr>
          <w:rFonts w:eastAsiaTheme="minorEastAsia"/>
          <w:b/>
          <w:kern w:val="0"/>
          <w:szCs w:val="16"/>
        </w:rPr>
        <w:t>-mail</w:t>
      </w:r>
      <w:r w:rsidRPr="007E6864">
        <w:rPr>
          <w:rFonts w:eastAsiaTheme="minorEastAsia" w:hint="eastAsia"/>
          <w:b/>
          <w:kern w:val="0"/>
          <w:szCs w:val="16"/>
        </w:rPr>
        <w:t>：</w:t>
      </w:r>
      <w:hyperlink r:id="rId11" w:history="1">
        <w:r w:rsidRPr="007E6864">
          <w:rPr>
            <w:rStyle w:val="a8"/>
            <w:rFonts w:eastAsiaTheme="minorEastAsia" w:hint="eastAsia"/>
            <w:b/>
            <w:kern w:val="0"/>
            <w:szCs w:val="16"/>
          </w:rPr>
          <w:t>pqcra@</w:t>
        </w:r>
        <w:r w:rsidRPr="007E6864">
          <w:rPr>
            <w:rStyle w:val="a8"/>
            <w:rFonts w:eastAsiaTheme="minorEastAsia"/>
            <w:b/>
            <w:kern w:val="0"/>
            <w:szCs w:val="16"/>
          </w:rPr>
          <w:t>pqcra.org.tw</w:t>
        </w:r>
      </w:hyperlink>
    </w:p>
    <w:sectPr w:rsidR="00CE44A3" w:rsidRPr="007E6864" w:rsidSect="00CE44A3">
      <w:pgSz w:w="11906" w:h="16838"/>
      <w:pgMar w:top="794" w:right="907" w:bottom="794" w:left="90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6E" w:rsidRDefault="0013476E" w:rsidP="0013476E">
      <w:r>
        <w:separator/>
      </w:r>
    </w:p>
  </w:endnote>
  <w:endnote w:type="continuationSeparator" w:id="0">
    <w:p w:rsidR="0013476E" w:rsidRDefault="0013476E" w:rsidP="0013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6E" w:rsidRDefault="0013476E" w:rsidP="0013476E">
      <w:r>
        <w:separator/>
      </w:r>
    </w:p>
  </w:footnote>
  <w:footnote w:type="continuationSeparator" w:id="0">
    <w:p w:rsidR="0013476E" w:rsidRDefault="0013476E" w:rsidP="00134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5690"/>
    <w:multiLevelType w:val="hybridMultilevel"/>
    <w:tmpl w:val="2BB650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D10A04"/>
    <w:multiLevelType w:val="hybridMultilevel"/>
    <w:tmpl w:val="9618B1F8"/>
    <w:lvl w:ilvl="0" w:tplc="E6002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C96A16"/>
    <w:multiLevelType w:val="hybridMultilevel"/>
    <w:tmpl w:val="1B4C966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A04367"/>
    <w:multiLevelType w:val="hybridMultilevel"/>
    <w:tmpl w:val="2A72DF3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8F"/>
    <w:rsid w:val="0000548F"/>
    <w:rsid w:val="00103E5F"/>
    <w:rsid w:val="0013476E"/>
    <w:rsid w:val="001653FD"/>
    <w:rsid w:val="001C0CBA"/>
    <w:rsid w:val="001D4BD7"/>
    <w:rsid w:val="001E1477"/>
    <w:rsid w:val="002142A2"/>
    <w:rsid w:val="00413E1A"/>
    <w:rsid w:val="00415ADB"/>
    <w:rsid w:val="00465901"/>
    <w:rsid w:val="004B67D8"/>
    <w:rsid w:val="004D0F52"/>
    <w:rsid w:val="005E4562"/>
    <w:rsid w:val="0064580D"/>
    <w:rsid w:val="00657614"/>
    <w:rsid w:val="00660595"/>
    <w:rsid w:val="006D2937"/>
    <w:rsid w:val="0079368D"/>
    <w:rsid w:val="007E6864"/>
    <w:rsid w:val="00817701"/>
    <w:rsid w:val="008715E9"/>
    <w:rsid w:val="008B0825"/>
    <w:rsid w:val="008C5B97"/>
    <w:rsid w:val="00931CEB"/>
    <w:rsid w:val="00BC4373"/>
    <w:rsid w:val="00BE6858"/>
    <w:rsid w:val="00CB76B6"/>
    <w:rsid w:val="00CE44A3"/>
    <w:rsid w:val="00D51F27"/>
    <w:rsid w:val="00D774D1"/>
    <w:rsid w:val="00DA621D"/>
    <w:rsid w:val="00DB74BE"/>
    <w:rsid w:val="00E562D0"/>
    <w:rsid w:val="00E80C8A"/>
    <w:rsid w:val="00EB4A9D"/>
    <w:rsid w:val="00F2221D"/>
    <w:rsid w:val="00F63D40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9574E3-D0FF-461E-9DFE-2D20DDD5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4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4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476E"/>
    <w:rPr>
      <w:sz w:val="20"/>
      <w:szCs w:val="20"/>
    </w:rPr>
  </w:style>
  <w:style w:type="table" w:styleId="a7">
    <w:name w:val="Table Grid"/>
    <w:basedOn w:val="a1"/>
    <w:uiPriority w:val="39"/>
    <w:rsid w:val="00CE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653F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3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3D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222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qcra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qcra@pqcra.org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qcra@pqcra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qcra@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vigor002</dc:creator>
  <cp:keywords/>
  <dc:description/>
  <cp:lastModifiedBy>vigor002</cp:lastModifiedBy>
  <cp:revision>42</cp:revision>
  <cp:lastPrinted>2014-09-22T07:19:00Z</cp:lastPrinted>
  <dcterms:created xsi:type="dcterms:W3CDTF">2014-09-22T05:11:00Z</dcterms:created>
  <dcterms:modified xsi:type="dcterms:W3CDTF">2014-10-09T03:28:00Z</dcterms:modified>
</cp:coreProperties>
</file>